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9A" w:rsidRPr="00B37F9A" w:rsidRDefault="00B37F9A" w:rsidP="00B37F9A">
      <w:pPr>
        <w:rPr>
          <w:rFonts w:ascii="Times New Roman" w:hAnsi="Times New Roman"/>
          <w:b/>
          <w:bCs/>
          <w:sz w:val="24"/>
        </w:rPr>
      </w:pPr>
      <w:r w:rsidRPr="00B37F9A">
        <w:rPr>
          <w:rFonts w:ascii="Times New Roman" w:hAnsi="Times New Roman"/>
          <w:b/>
          <w:bCs/>
          <w:noProof/>
          <w:sz w:val="24"/>
          <w:lang w:eastAsia="lt-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0.1pt;margin-top:36.9pt;width:112.7pt;height:66pt;z-index:-251657216;visibility:visible;mso-wrap-edited:t;mso-wrap-distance-bottom:28.35pt;mso-position-horizontal-relative:page;mso-position-vertical-relative:page" wrapcoords="-191 0 -191 21337 21600 21337 12807 55317 -191 0" fillcolor="window">
            <v:imagedata r:id="rId4" o:title="" croptop="12696f"/>
            <w10:wrap anchorx="page" anchory="page"/>
          </v:shape>
          <o:OLEObject Type="Embed" ProgID="Word.Picture.8" ShapeID="_x0000_s1026" DrawAspect="Content" ObjectID="_1578749802" r:id="rId5"/>
        </w:object>
      </w:r>
    </w:p>
    <w:p w:rsidR="00B37F9A" w:rsidRPr="00B37F9A" w:rsidRDefault="00B37F9A" w:rsidP="00B37F9A">
      <w:pPr>
        <w:rPr>
          <w:rFonts w:ascii="Times New Roman" w:hAnsi="Times New Roman"/>
          <w:sz w:val="24"/>
        </w:rPr>
      </w:pPr>
    </w:p>
    <w:p w:rsidR="00B37F9A" w:rsidRPr="00B37F9A" w:rsidRDefault="00B37F9A" w:rsidP="00B37F9A">
      <w:pPr>
        <w:outlineLvl w:val="0"/>
        <w:rPr>
          <w:rFonts w:ascii="Times New Roman" w:hAnsi="Times New Roman"/>
          <w:sz w:val="24"/>
        </w:rPr>
      </w:pPr>
    </w:p>
    <w:p w:rsidR="00B37F9A" w:rsidRPr="00B37F9A" w:rsidRDefault="00B37F9A" w:rsidP="00B37F9A">
      <w:pPr>
        <w:pStyle w:val="Footer"/>
        <w:jc w:val="left"/>
        <w:rPr>
          <w:rFonts w:ascii="Times New Roman" w:hAnsi="Times New Roman"/>
          <w:szCs w:val="20"/>
        </w:rPr>
      </w:pPr>
      <w:r w:rsidRPr="00B37F9A">
        <w:rPr>
          <w:rFonts w:ascii="Times New Roman" w:hAnsi="Times New Roman"/>
          <w:szCs w:val="20"/>
        </w:rPr>
        <w:t xml:space="preserve">UAB „Muzikos ekspresas“                             Tel. +370 5 2402404              Duomenys kaupiami ir saugomi </w:t>
      </w:r>
    </w:p>
    <w:p w:rsidR="00B37F9A" w:rsidRPr="00B37F9A" w:rsidRDefault="00B37F9A" w:rsidP="00B37F9A">
      <w:pPr>
        <w:pStyle w:val="Footer"/>
        <w:tabs>
          <w:tab w:val="clear" w:pos="8306"/>
          <w:tab w:val="left" w:pos="6930"/>
        </w:tabs>
        <w:jc w:val="left"/>
        <w:rPr>
          <w:rFonts w:ascii="Times New Roman" w:hAnsi="Times New Roman"/>
          <w:szCs w:val="20"/>
        </w:rPr>
      </w:pPr>
      <w:r w:rsidRPr="00B37F9A">
        <w:rPr>
          <w:rFonts w:ascii="Times New Roman" w:hAnsi="Times New Roman"/>
          <w:szCs w:val="20"/>
        </w:rPr>
        <w:t>R. Jankausko g. 6, LT- 04310 Vilnius            Fax +370 5 2401960              Juridinių asmenų registre</w:t>
      </w:r>
    </w:p>
    <w:p w:rsidR="00B37F9A" w:rsidRPr="00B37F9A" w:rsidRDefault="00B37F9A" w:rsidP="00B37F9A">
      <w:pPr>
        <w:pStyle w:val="Footer"/>
        <w:tabs>
          <w:tab w:val="clear" w:pos="8306"/>
          <w:tab w:val="left" w:pos="6930"/>
        </w:tabs>
        <w:jc w:val="left"/>
        <w:rPr>
          <w:rFonts w:ascii="Times New Roman" w:hAnsi="Times New Roman"/>
          <w:szCs w:val="20"/>
        </w:rPr>
      </w:pPr>
      <w:r w:rsidRPr="00B37F9A">
        <w:rPr>
          <w:rFonts w:ascii="Times New Roman" w:hAnsi="Times New Roman"/>
          <w:szCs w:val="20"/>
        </w:rPr>
        <w:t xml:space="preserve">                                                                                                                        Kodas 123256020</w:t>
      </w:r>
    </w:p>
    <w:p w:rsidR="00B37F9A" w:rsidRPr="00B37F9A" w:rsidRDefault="00B37F9A" w:rsidP="00B37F9A">
      <w:pPr>
        <w:tabs>
          <w:tab w:val="right" w:leader="underscore" w:pos="8505"/>
        </w:tabs>
        <w:jc w:val="center"/>
        <w:rPr>
          <w:rFonts w:ascii="Times New Roman" w:hAnsi="Times New Roman"/>
          <w:b/>
          <w:sz w:val="24"/>
        </w:rPr>
      </w:pPr>
    </w:p>
    <w:p w:rsidR="00B37F9A" w:rsidRPr="00B37F9A" w:rsidRDefault="00B37F9A" w:rsidP="00B37F9A">
      <w:pPr>
        <w:tabs>
          <w:tab w:val="right" w:leader="underscore" w:pos="8505"/>
        </w:tabs>
        <w:jc w:val="center"/>
        <w:rPr>
          <w:rFonts w:ascii="Times New Roman" w:hAnsi="Times New Roman"/>
          <w:b/>
          <w:sz w:val="24"/>
        </w:rPr>
      </w:pPr>
      <w:r w:rsidRPr="00B37F9A">
        <w:rPr>
          <w:rFonts w:ascii="Times New Roman" w:hAnsi="Times New Roman"/>
          <w:b/>
          <w:sz w:val="24"/>
        </w:rPr>
        <w:t>PASIŪLYMAS</w:t>
      </w:r>
    </w:p>
    <w:p w:rsidR="00B37F9A" w:rsidRPr="00B37F9A" w:rsidRDefault="00B37F9A" w:rsidP="00B37F9A">
      <w:pPr>
        <w:pStyle w:val="Textbody"/>
        <w:jc w:val="center"/>
        <w:rPr>
          <w:b/>
          <w:bCs/>
          <w:caps/>
          <w:kern w:val="24"/>
          <w:szCs w:val="24"/>
        </w:rPr>
      </w:pPr>
      <w:r w:rsidRPr="00B37F9A">
        <w:rPr>
          <w:b/>
          <w:caps/>
          <w:szCs w:val="24"/>
        </w:rPr>
        <w:t>Įrangos, būtinos užtikrinti kultūros paslaugų teikimą Visagino kultūros centro pastate (Vilties g.5) pirkimO</w:t>
      </w:r>
    </w:p>
    <w:p w:rsidR="00B37F9A" w:rsidRPr="00B37F9A" w:rsidRDefault="00B37F9A" w:rsidP="00B37F9A">
      <w:pPr>
        <w:jc w:val="center"/>
        <w:rPr>
          <w:rFonts w:ascii="Times New Roman" w:hAnsi="Times New Roman"/>
          <w:b/>
          <w:bCs/>
          <w:sz w:val="24"/>
        </w:rPr>
      </w:pPr>
      <w:r w:rsidRPr="00B37F9A">
        <w:rPr>
          <w:rFonts w:ascii="Times New Roman" w:hAnsi="Times New Roman"/>
          <w:sz w:val="24"/>
          <w:u w:val="single"/>
        </w:rPr>
        <w:t>2018-01-29</w:t>
      </w:r>
      <w:r w:rsidRPr="00B37F9A">
        <w:rPr>
          <w:rFonts w:ascii="Times New Roman" w:hAnsi="Times New Roman"/>
          <w:b/>
          <w:bCs/>
          <w:sz w:val="24"/>
        </w:rPr>
        <w:t xml:space="preserve"> </w:t>
      </w:r>
      <w:r w:rsidRPr="00B37F9A">
        <w:rPr>
          <w:rFonts w:ascii="Times New Roman" w:hAnsi="Times New Roman"/>
          <w:sz w:val="24"/>
        </w:rPr>
        <w:t>Nr.</w:t>
      </w:r>
      <w:r w:rsidRPr="00B37F9A">
        <w:rPr>
          <w:rFonts w:ascii="Times New Roman" w:hAnsi="Times New Roman"/>
          <w:sz w:val="24"/>
          <w:u w:val="single"/>
        </w:rPr>
        <w:t>01-29</w:t>
      </w:r>
    </w:p>
    <w:p w:rsidR="00B37F9A" w:rsidRPr="00B37F9A" w:rsidRDefault="00B37F9A" w:rsidP="00B37F9A">
      <w:pPr>
        <w:shd w:val="clear" w:color="auto" w:fill="FFFFFF"/>
        <w:jc w:val="center"/>
        <w:rPr>
          <w:rFonts w:ascii="Times New Roman" w:hAnsi="Times New Roman"/>
          <w:bCs/>
          <w:sz w:val="24"/>
        </w:rPr>
      </w:pPr>
      <w:r w:rsidRPr="00B37F9A">
        <w:rPr>
          <w:rFonts w:ascii="Times New Roman" w:hAnsi="Times New Roman"/>
          <w:bCs/>
          <w:sz w:val="24"/>
        </w:rPr>
        <w:t>(Data)</w:t>
      </w:r>
    </w:p>
    <w:p w:rsidR="00B37F9A" w:rsidRPr="00B37F9A" w:rsidRDefault="00B37F9A" w:rsidP="00B37F9A">
      <w:pPr>
        <w:shd w:val="clear" w:color="auto" w:fill="FFFFFF"/>
        <w:jc w:val="center"/>
        <w:rPr>
          <w:rFonts w:ascii="Times New Roman" w:hAnsi="Times New Roman"/>
          <w:bCs/>
          <w:sz w:val="24"/>
          <w:u w:val="single"/>
        </w:rPr>
      </w:pPr>
      <w:r w:rsidRPr="00B37F9A">
        <w:rPr>
          <w:rFonts w:ascii="Times New Roman" w:hAnsi="Times New Roman"/>
          <w:bCs/>
          <w:sz w:val="24"/>
          <w:u w:val="single"/>
        </w:rPr>
        <w:t xml:space="preserve">Vilnius </w:t>
      </w:r>
    </w:p>
    <w:p w:rsidR="00B37F9A" w:rsidRPr="00B37F9A" w:rsidRDefault="00B37F9A" w:rsidP="00B37F9A">
      <w:pPr>
        <w:shd w:val="clear" w:color="auto" w:fill="FFFFFF"/>
        <w:jc w:val="center"/>
        <w:rPr>
          <w:rFonts w:ascii="Times New Roman" w:hAnsi="Times New Roman"/>
          <w:bCs/>
          <w:sz w:val="24"/>
        </w:rPr>
      </w:pPr>
      <w:r w:rsidRPr="00B37F9A">
        <w:rPr>
          <w:rFonts w:ascii="Times New Roman" w:hAnsi="Times New Roman"/>
          <w:bCs/>
          <w:sz w:val="24"/>
        </w:rPr>
        <w:t>(Sudarymo vieta)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3335"/>
      </w:tblGrid>
      <w:tr w:rsidR="00B37F9A" w:rsidRPr="00B37F9A" w:rsidTr="00B37F9A">
        <w:tc>
          <w:tcPr>
            <w:tcW w:w="618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b/>
                <w:sz w:val="24"/>
              </w:rPr>
            </w:pPr>
            <w:r w:rsidRPr="00B37F9A">
              <w:rPr>
                <w:rFonts w:ascii="Times New Roman" w:hAnsi="Times New Roman"/>
                <w:b/>
                <w:sz w:val="24"/>
              </w:rPr>
              <w:t xml:space="preserve">Tiekėjo pavadinimas </w:t>
            </w:r>
            <w:r w:rsidRPr="00B37F9A">
              <w:rPr>
                <w:rFonts w:ascii="Times New Roman" w:hAnsi="Times New Roman"/>
                <w:sz w:val="24"/>
              </w:rPr>
              <w:t>[</w:t>
            </w:r>
            <w:r w:rsidRPr="00B37F9A">
              <w:rPr>
                <w:rFonts w:ascii="Times New Roman" w:hAnsi="Times New Roman"/>
                <w:i/>
                <w:sz w:val="24"/>
              </w:rPr>
              <w:t>jei tai ūkio subjektų grupė, nurodyti: jungtinės veiklos sutarties pagrindu veikianti ūkio subjektų grupė, sudaryta iš: [nurodyti visų partnerių pavadinimus]</w:t>
            </w:r>
            <w:r w:rsidRPr="00B37F9A">
              <w:rPr>
                <w:rFonts w:ascii="Times New Roman" w:hAnsi="Times New Roman"/>
                <w:sz w:val="24"/>
              </w:rPr>
              <w:t>]</w:t>
            </w:r>
          </w:p>
        </w:tc>
        <w:tc>
          <w:tcPr>
            <w:tcW w:w="333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p>
          <w:p w:rsidR="00B37F9A" w:rsidRPr="00B37F9A" w:rsidRDefault="00B37F9A" w:rsidP="006D0ABE">
            <w:pPr>
              <w:jc w:val="both"/>
              <w:rPr>
                <w:rFonts w:ascii="Times New Roman" w:hAnsi="Times New Roman"/>
                <w:sz w:val="24"/>
              </w:rPr>
            </w:pPr>
            <w:r w:rsidRPr="00B37F9A">
              <w:rPr>
                <w:rFonts w:ascii="Times New Roman" w:hAnsi="Times New Roman"/>
                <w:sz w:val="24"/>
              </w:rPr>
              <w:t>UAB „Muzikos ekspresas“</w:t>
            </w:r>
          </w:p>
        </w:tc>
      </w:tr>
      <w:tr w:rsidR="00B37F9A" w:rsidRPr="00B37F9A" w:rsidTr="00B37F9A">
        <w:tc>
          <w:tcPr>
            <w:tcW w:w="618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b/>
                <w:sz w:val="24"/>
              </w:rPr>
              <w:t>Atsakingasis partneris</w:t>
            </w:r>
            <w:r w:rsidRPr="00B37F9A">
              <w:rPr>
                <w:rFonts w:ascii="Times New Roman" w:hAnsi="Times New Roman"/>
                <w:sz w:val="24"/>
              </w:rPr>
              <w:t xml:space="preserve"> [</w:t>
            </w:r>
            <w:r w:rsidRPr="00B37F9A">
              <w:rPr>
                <w:rFonts w:ascii="Times New Roman" w:hAnsi="Times New Roman"/>
                <w:i/>
                <w:sz w:val="24"/>
              </w:rPr>
              <w:t>nurodyti atsakingojo partnerio pavadinimą, jei pasiūlymą teikia ūkio subjektų grupė</w:t>
            </w:r>
            <w:r w:rsidRPr="00B37F9A">
              <w:rPr>
                <w:rFonts w:ascii="Times New Roman" w:hAnsi="Times New Roman"/>
                <w:sz w:val="24"/>
              </w:rPr>
              <w:t>]</w:t>
            </w:r>
          </w:p>
        </w:tc>
        <w:tc>
          <w:tcPr>
            <w:tcW w:w="333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p>
        </w:tc>
      </w:tr>
      <w:tr w:rsidR="00B37F9A" w:rsidRPr="00B37F9A" w:rsidTr="00B37F9A">
        <w:tc>
          <w:tcPr>
            <w:tcW w:w="618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b/>
                <w:sz w:val="24"/>
              </w:rPr>
              <w:t>Tiekėjo adresas</w:t>
            </w:r>
            <w:r w:rsidRPr="00B37F9A">
              <w:rPr>
                <w:rFonts w:ascii="Times New Roman" w:hAnsi="Times New Roman"/>
                <w:sz w:val="24"/>
              </w:rPr>
              <w:t xml:space="preserve"> [</w:t>
            </w:r>
            <w:r w:rsidRPr="00B37F9A">
              <w:rPr>
                <w:rFonts w:ascii="Times New Roman" w:hAnsi="Times New Roman"/>
                <w:i/>
                <w:sz w:val="24"/>
              </w:rPr>
              <w:t>jei pasiūlymą teikia ūkio subjektų grupė, nurodyti visų partnerių  adresus</w:t>
            </w:r>
            <w:r w:rsidRPr="00B37F9A">
              <w:rPr>
                <w:rFonts w:ascii="Times New Roman" w:hAnsi="Times New Roman"/>
                <w:sz w:val="24"/>
              </w:rPr>
              <w:t>]</w:t>
            </w:r>
          </w:p>
        </w:tc>
        <w:tc>
          <w:tcPr>
            <w:tcW w:w="333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R. J</w:t>
            </w:r>
            <w:r w:rsidRPr="00B37F9A">
              <w:rPr>
                <w:rFonts w:ascii="Times New Roman" w:hAnsi="Times New Roman"/>
                <w:sz w:val="24"/>
              </w:rPr>
              <w:t>ankausko g. 6, LT-</w:t>
            </w:r>
            <w:r w:rsidRPr="00B37F9A">
              <w:rPr>
                <w:rFonts w:ascii="Times New Roman" w:hAnsi="Times New Roman"/>
                <w:sz w:val="24"/>
              </w:rPr>
              <w:t xml:space="preserve">04310 Vilnius            </w:t>
            </w:r>
          </w:p>
        </w:tc>
      </w:tr>
      <w:tr w:rsidR="00B37F9A" w:rsidRPr="00B37F9A" w:rsidTr="00B37F9A">
        <w:tc>
          <w:tcPr>
            <w:tcW w:w="618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b/>
                <w:sz w:val="24"/>
              </w:rPr>
            </w:pPr>
            <w:r w:rsidRPr="00B37F9A">
              <w:rPr>
                <w:rFonts w:ascii="Times New Roman" w:hAnsi="Times New Roman"/>
                <w:b/>
                <w:sz w:val="24"/>
              </w:rPr>
              <w:t>Už pasiūlymą atsakingo asmens vardas, pavardė</w:t>
            </w:r>
          </w:p>
        </w:tc>
        <w:tc>
          <w:tcPr>
            <w:tcW w:w="333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Ramūnas Butkus</w:t>
            </w:r>
          </w:p>
        </w:tc>
      </w:tr>
      <w:tr w:rsidR="00B37F9A" w:rsidRPr="00B37F9A" w:rsidTr="00B37F9A">
        <w:tc>
          <w:tcPr>
            <w:tcW w:w="618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b/>
                <w:sz w:val="24"/>
              </w:rPr>
            </w:pPr>
            <w:r w:rsidRPr="00B37F9A">
              <w:rPr>
                <w:rFonts w:ascii="Times New Roman" w:hAnsi="Times New Roman"/>
                <w:b/>
                <w:sz w:val="24"/>
              </w:rPr>
              <w:t>Telefono numeris</w:t>
            </w:r>
          </w:p>
        </w:tc>
        <w:tc>
          <w:tcPr>
            <w:tcW w:w="333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 xml:space="preserve">+370 5 2402404               </w:t>
            </w:r>
          </w:p>
        </w:tc>
      </w:tr>
      <w:tr w:rsidR="00B37F9A" w:rsidRPr="00B37F9A" w:rsidTr="00B37F9A">
        <w:tc>
          <w:tcPr>
            <w:tcW w:w="618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b/>
                <w:sz w:val="24"/>
              </w:rPr>
            </w:pPr>
            <w:r w:rsidRPr="00B37F9A">
              <w:rPr>
                <w:rFonts w:ascii="Times New Roman" w:hAnsi="Times New Roman"/>
                <w:b/>
                <w:sz w:val="24"/>
              </w:rPr>
              <w:t>Fakso numeris</w:t>
            </w:r>
          </w:p>
        </w:tc>
        <w:tc>
          <w:tcPr>
            <w:tcW w:w="333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 xml:space="preserve">+370 5 2401960              </w:t>
            </w:r>
          </w:p>
        </w:tc>
      </w:tr>
      <w:tr w:rsidR="00B37F9A" w:rsidRPr="00B37F9A" w:rsidTr="00B37F9A">
        <w:tc>
          <w:tcPr>
            <w:tcW w:w="618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b/>
                <w:sz w:val="24"/>
              </w:rPr>
            </w:pPr>
            <w:r w:rsidRPr="00B37F9A">
              <w:rPr>
                <w:rFonts w:ascii="Times New Roman" w:hAnsi="Times New Roman"/>
                <w:b/>
                <w:sz w:val="24"/>
              </w:rPr>
              <w:t>El. pašto adresas</w:t>
            </w:r>
          </w:p>
        </w:tc>
        <w:tc>
          <w:tcPr>
            <w:tcW w:w="333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lang w:val="en-GB"/>
              </w:rPr>
            </w:pPr>
            <w:hyperlink r:id="rId6" w:history="1">
              <w:r w:rsidRPr="00B37F9A">
                <w:rPr>
                  <w:rStyle w:val="Hyperlink"/>
                  <w:rFonts w:ascii="Times New Roman" w:hAnsi="Times New Roman"/>
                  <w:sz w:val="24"/>
                </w:rPr>
                <w:t>ramunas.butkus</w:t>
              </w:r>
              <w:r w:rsidRPr="00B37F9A">
                <w:rPr>
                  <w:rStyle w:val="Hyperlink"/>
                  <w:rFonts w:ascii="Times New Roman" w:hAnsi="Times New Roman"/>
                  <w:sz w:val="24"/>
                  <w:lang w:val="en-GB"/>
                </w:rPr>
                <w:t>@mex.lt</w:t>
              </w:r>
            </w:hyperlink>
            <w:r w:rsidRPr="00B37F9A">
              <w:rPr>
                <w:rFonts w:ascii="Times New Roman" w:hAnsi="Times New Roman"/>
                <w:sz w:val="24"/>
                <w:lang w:val="en-GB"/>
              </w:rPr>
              <w:t xml:space="preserve"> </w:t>
            </w:r>
          </w:p>
        </w:tc>
      </w:tr>
    </w:tbl>
    <w:p w:rsidR="00B37F9A" w:rsidRPr="00B37F9A" w:rsidRDefault="00B37F9A" w:rsidP="00B37F9A">
      <w:pPr>
        <w:jc w:val="both"/>
        <w:rPr>
          <w:rFonts w:ascii="Times New Roman" w:hAnsi="Times New Roman"/>
          <w:sz w:val="24"/>
        </w:rPr>
      </w:pPr>
      <w:r w:rsidRPr="00B37F9A">
        <w:rPr>
          <w:rFonts w:ascii="Times New Roman" w:hAnsi="Times New Roman"/>
          <w:sz w:val="24"/>
        </w:rPr>
        <w:t>Šiuo pasiūlymu pažymime, kad sutinkame su visomis pirkimo sąlygomis, nustatytomis :</w:t>
      </w:r>
    </w:p>
    <w:p w:rsidR="00B37F9A" w:rsidRPr="00B37F9A" w:rsidRDefault="00B37F9A" w:rsidP="00B37F9A">
      <w:pPr>
        <w:jc w:val="both"/>
        <w:rPr>
          <w:rFonts w:ascii="Times New Roman" w:hAnsi="Times New Roman"/>
          <w:sz w:val="24"/>
        </w:rPr>
      </w:pPr>
      <w:r w:rsidRPr="00B37F9A">
        <w:rPr>
          <w:rFonts w:ascii="Times New Roman" w:hAnsi="Times New Roman"/>
          <w:sz w:val="24"/>
        </w:rPr>
        <w:t xml:space="preserve">1) supaprastinto atviro konkurso skelbime, paskelbtame CVP IS interneto adresu: </w:t>
      </w:r>
      <w:hyperlink r:id="rId7" w:history="1">
        <w:r w:rsidRPr="00B37F9A">
          <w:rPr>
            <w:rStyle w:val="Hyperlink"/>
            <w:rFonts w:ascii="Times New Roman" w:hAnsi="Times New Roman"/>
            <w:sz w:val="24"/>
          </w:rPr>
          <w:t>https://pirkimai.eviesiejipirkimai.lt</w:t>
        </w:r>
      </w:hyperlink>
      <w:r w:rsidRPr="00B37F9A">
        <w:rPr>
          <w:rFonts w:ascii="Times New Roman" w:hAnsi="Times New Roman"/>
          <w:sz w:val="24"/>
        </w:rPr>
        <w:t xml:space="preserve"> </w:t>
      </w:r>
    </w:p>
    <w:p w:rsidR="00B37F9A" w:rsidRPr="00B37F9A" w:rsidRDefault="00B37F9A" w:rsidP="00B37F9A">
      <w:pPr>
        <w:jc w:val="both"/>
        <w:rPr>
          <w:rFonts w:ascii="Times New Roman" w:hAnsi="Times New Roman"/>
          <w:sz w:val="24"/>
        </w:rPr>
      </w:pPr>
      <w:r w:rsidRPr="00B37F9A">
        <w:rPr>
          <w:rFonts w:ascii="Times New Roman" w:hAnsi="Times New Roman"/>
          <w:sz w:val="24"/>
        </w:rPr>
        <w:t>2) kituose pirkimo dokumentuose (jų paaiškinimuose, papildymuose).</w:t>
      </w:r>
    </w:p>
    <w:p w:rsidR="00B37F9A" w:rsidRPr="00B37F9A" w:rsidRDefault="00B37F9A" w:rsidP="00B37F9A">
      <w:pPr>
        <w:jc w:val="both"/>
        <w:rPr>
          <w:rFonts w:ascii="Times New Roman" w:hAnsi="Times New Roman"/>
          <w:sz w:val="24"/>
        </w:rPr>
      </w:pPr>
      <w:r w:rsidRPr="00B37F9A">
        <w:rPr>
          <w:rFonts w:ascii="Times New Roman" w:hAnsi="Times New Roman"/>
          <w:sz w:val="24"/>
        </w:rPr>
        <w:t>Mes siūlome Perkančiosios organizacijos reikalavimuose numatytą Įrangą:</w:t>
      </w:r>
    </w:p>
    <w:p w:rsidR="00B37F9A" w:rsidRPr="00B37F9A" w:rsidRDefault="00B37F9A" w:rsidP="00B37F9A">
      <w:pPr>
        <w:ind w:firstLine="720"/>
        <w:jc w:val="both"/>
        <w:rPr>
          <w:rFonts w:ascii="Times New Roman" w:hAnsi="Times New Roman"/>
          <w:sz w:val="24"/>
        </w:rPr>
      </w:pPr>
    </w:p>
    <w:tbl>
      <w:tblPr>
        <w:tblW w:w="9781" w:type="dxa"/>
        <w:tblInd w:w="108" w:type="dxa"/>
        <w:tblLayout w:type="fixed"/>
        <w:tblLook w:val="0000" w:firstRow="0" w:lastRow="0" w:firstColumn="0" w:lastColumn="0" w:noHBand="0" w:noVBand="0"/>
      </w:tblPr>
      <w:tblGrid>
        <w:gridCol w:w="1134"/>
        <w:gridCol w:w="7088"/>
        <w:gridCol w:w="1559"/>
      </w:tblGrid>
      <w:tr w:rsidR="00B37F9A" w:rsidRPr="00B37F9A" w:rsidTr="006D0ABE">
        <w:trPr>
          <w:trHeight w:val="472"/>
        </w:trPr>
        <w:tc>
          <w:tcPr>
            <w:tcW w:w="1134" w:type="dxa"/>
            <w:tcBorders>
              <w:top w:val="single" w:sz="4" w:space="0" w:color="000000"/>
              <w:left w:val="single" w:sz="4" w:space="0" w:color="000000"/>
              <w:bottom w:val="single" w:sz="4" w:space="0" w:color="000000"/>
            </w:tcBorders>
            <w:shd w:val="clear" w:color="auto" w:fill="auto"/>
            <w:vAlign w:val="center"/>
          </w:tcPr>
          <w:p w:rsidR="00B37F9A" w:rsidRPr="00B37F9A" w:rsidRDefault="00B37F9A" w:rsidP="006D0ABE">
            <w:pPr>
              <w:snapToGrid w:val="0"/>
              <w:jc w:val="center"/>
              <w:rPr>
                <w:rFonts w:ascii="Times New Roman" w:hAnsi="Times New Roman"/>
                <w:b/>
                <w:sz w:val="24"/>
              </w:rPr>
            </w:pPr>
            <w:r w:rsidRPr="00B37F9A">
              <w:rPr>
                <w:rFonts w:ascii="Times New Roman" w:hAnsi="Times New Roman"/>
                <w:b/>
                <w:sz w:val="24"/>
              </w:rPr>
              <w:t>Eil. Nr.</w:t>
            </w:r>
          </w:p>
        </w:tc>
        <w:tc>
          <w:tcPr>
            <w:tcW w:w="7088" w:type="dxa"/>
            <w:tcBorders>
              <w:top w:val="single" w:sz="4" w:space="0" w:color="000000"/>
              <w:left w:val="single" w:sz="4" w:space="0" w:color="000000"/>
              <w:bottom w:val="single" w:sz="4" w:space="0" w:color="000000"/>
            </w:tcBorders>
            <w:shd w:val="clear" w:color="auto" w:fill="auto"/>
            <w:vAlign w:val="center"/>
          </w:tcPr>
          <w:p w:rsidR="00B37F9A" w:rsidRPr="00B37F9A" w:rsidRDefault="00B37F9A" w:rsidP="006D0ABE">
            <w:pPr>
              <w:snapToGrid w:val="0"/>
              <w:jc w:val="center"/>
              <w:rPr>
                <w:rFonts w:ascii="Times New Roman" w:hAnsi="Times New Roman"/>
                <w:b/>
                <w:sz w:val="24"/>
              </w:rPr>
            </w:pPr>
            <w:r w:rsidRPr="00B37F9A">
              <w:rPr>
                <w:rFonts w:ascii="Times New Roman" w:hAnsi="Times New Roman"/>
                <w:b/>
                <w:spacing w:val="-4"/>
                <w:sz w:val="24"/>
              </w:rPr>
              <w:t>Įrangos pavadinimas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F9A" w:rsidRPr="00B37F9A" w:rsidRDefault="00B37F9A" w:rsidP="006D0ABE">
            <w:pPr>
              <w:snapToGrid w:val="0"/>
              <w:jc w:val="center"/>
              <w:rPr>
                <w:rFonts w:ascii="Times New Roman" w:hAnsi="Times New Roman"/>
                <w:b/>
                <w:sz w:val="24"/>
              </w:rPr>
            </w:pPr>
            <w:r w:rsidRPr="00B37F9A">
              <w:rPr>
                <w:rFonts w:ascii="Times New Roman" w:hAnsi="Times New Roman"/>
                <w:b/>
                <w:sz w:val="24"/>
              </w:rPr>
              <w:t>Kaina eurais be PVM</w:t>
            </w:r>
          </w:p>
        </w:tc>
      </w:tr>
      <w:tr w:rsidR="00B37F9A" w:rsidRPr="00B37F9A" w:rsidTr="006D0ABE">
        <w:trPr>
          <w:trHeight w:val="284"/>
        </w:trPr>
        <w:tc>
          <w:tcPr>
            <w:tcW w:w="1134" w:type="dxa"/>
            <w:tcBorders>
              <w:top w:val="single" w:sz="4" w:space="0" w:color="000000"/>
              <w:left w:val="single" w:sz="4" w:space="0" w:color="000000"/>
              <w:bottom w:val="single" w:sz="4" w:space="0" w:color="000000"/>
            </w:tcBorders>
            <w:shd w:val="clear" w:color="auto" w:fill="auto"/>
            <w:vAlign w:val="center"/>
          </w:tcPr>
          <w:p w:rsidR="00B37F9A" w:rsidRPr="00B37F9A" w:rsidRDefault="00B37F9A" w:rsidP="006D0ABE">
            <w:pPr>
              <w:snapToGrid w:val="0"/>
              <w:jc w:val="center"/>
              <w:rPr>
                <w:rFonts w:ascii="Times New Roman" w:hAnsi="Times New Roman"/>
                <w:sz w:val="24"/>
              </w:rPr>
            </w:pPr>
            <w:r w:rsidRPr="00B37F9A">
              <w:rPr>
                <w:rFonts w:ascii="Times New Roman" w:hAnsi="Times New Roman"/>
                <w:sz w:val="24"/>
              </w:rPr>
              <w:t>1.</w:t>
            </w:r>
          </w:p>
        </w:tc>
        <w:tc>
          <w:tcPr>
            <w:tcW w:w="7088" w:type="dxa"/>
            <w:tcBorders>
              <w:top w:val="single" w:sz="4" w:space="0" w:color="000000"/>
              <w:left w:val="single" w:sz="4" w:space="0" w:color="000000"/>
              <w:bottom w:val="single" w:sz="4" w:space="0" w:color="000000"/>
            </w:tcBorders>
            <w:shd w:val="clear" w:color="auto" w:fill="auto"/>
            <w:vAlign w:val="center"/>
          </w:tcPr>
          <w:p w:rsidR="00B37F9A" w:rsidRPr="00B37F9A" w:rsidRDefault="00B37F9A" w:rsidP="006D0ABE">
            <w:pPr>
              <w:snapToGrid w:val="0"/>
              <w:jc w:val="center"/>
              <w:rPr>
                <w:rFonts w:ascii="Times New Roman" w:hAnsi="Times New Roman"/>
                <w:spacing w:val="-4"/>
                <w:sz w:val="24"/>
              </w:rPr>
            </w:pPr>
            <w:r w:rsidRPr="00B37F9A">
              <w:rPr>
                <w:rFonts w:ascii="Times New Roman" w:hAnsi="Times New Roman"/>
                <w:spacing w:val="-4"/>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F9A" w:rsidRPr="00B37F9A" w:rsidRDefault="00B37F9A" w:rsidP="006D0ABE">
            <w:pPr>
              <w:snapToGrid w:val="0"/>
              <w:jc w:val="center"/>
              <w:rPr>
                <w:rFonts w:ascii="Times New Roman" w:hAnsi="Times New Roman"/>
                <w:sz w:val="24"/>
              </w:rPr>
            </w:pPr>
            <w:r w:rsidRPr="00B37F9A">
              <w:rPr>
                <w:rFonts w:ascii="Times New Roman" w:hAnsi="Times New Roman"/>
                <w:sz w:val="24"/>
              </w:rPr>
              <w:t>3.</w:t>
            </w:r>
          </w:p>
        </w:tc>
      </w:tr>
      <w:tr w:rsidR="00B37F9A" w:rsidRPr="00B37F9A" w:rsidTr="006D0ABE">
        <w:trPr>
          <w:trHeight w:val="110"/>
        </w:trPr>
        <w:tc>
          <w:tcPr>
            <w:tcW w:w="1134" w:type="dxa"/>
            <w:tcBorders>
              <w:top w:val="single" w:sz="4" w:space="0" w:color="000000"/>
              <w:left w:val="single" w:sz="4" w:space="0" w:color="000000"/>
              <w:bottom w:val="single" w:sz="4" w:space="0" w:color="000000"/>
            </w:tcBorders>
            <w:shd w:val="clear" w:color="auto" w:fill="auto"/>
          </w:tcPr>
          <w:p w:rsidR="00B37F9A" w:rsidRPr="00B37F9A" w:rsidRDefault="00B37F9A" w:rsidP="006D0ABE">
            <w:pPr>
              <w:snapToGrid w:val="0"/>
              <w:jc w:val="center"/>
              <w:rPr>
                <w:rFonts w:ascii="Times New Roman" w:hAnsi="Times New Roman"/>
                <w:b/>
                <w:sz w:val="24"/>
              </w:rPr>
            </w:pPr>
            <w:r w:rsidRPr="00B37F9A">
              <w:rPr>
                <w:rFonts w:ascii="Times New Roman" w:hAnsi="Times New Roman"/>
                <w:b/>
                <w:sz w:val="24"/>
              </w:rPr>
              <w:t>1 dalis</w:t>
            </w:r>
          </w:p>
        </w:tc>
        <w:tc>
          <w:tcPr>
            <w:tcW w:w="7088" w:type="dxa"/>
            <w:tcBorders>
              <w:top w:val="single" w:sz="4" w:space="0" w:color="000000"/>
              <w:left w:val="single" w:sz="4" w:space="0" w:color="000000"/>
              <w:bottom w:val="single" w:sz="4" w:space="0" w:color="000000"/>
            </w:tcBorders>
            <w:shd w:val="clear" w:color="auto" w:fill="auto"/>
          </w:tcPr>
          <w:p w:rsidR="00B37F9A" w:rsidRPr="00B37F9A" w:rsidRDefault="00B37F9A" w:rsidP="006D0ABE">
            <w:pPr>
              <w:jc w:val="both"/>
              <w:rPr>
                <w:rFonts w:ascii="Times New Roman" w:hAnsi="Times New Roman"/>
                <w:b/>
                <w:sz w:val="24"/>
              </w:rPr>
            </w:pPr>
            <w:r w:rsidRPr="00B37F9A">
              <w:rPr>
                <w:rFonts w:ascii="Times New Roman" w:hAnsi="Times New Roman"/>
                <w:b/>
                <w:sz w:val="24"/>
              </w:rPr>
              <w:t>Įgarsinimo įranga: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F9A" w:rsidRPr="00B37F9A" w:rsidRDefault="00B37F9A" w:rsidP="006D0ABE">
            <w:pPr>
              <w:snapToGrid w:val="0"/>
              <w:ind w:firstLine="70"/>
              <w:jc w:val="center"/>
              <w:rPr>
                <w:rFonts w:ascii="Times New Roman" w:hAnsi="Times New Roman"/>
                <w:b/>
                <w:sz w:val="24"/>
              </w:rPr>
            </w:pPr>
            <w:r w:rsidRPr="00B37F9A">
              <w:rPr>
                <w:rFonts w:ascii="Times New Roman" w:hAnsi="Times New Roman"/>
                <w:b/>
                <w:sz w:val="24"/>
              </w:rPr>
              <w:t>0,00</w:t>
            </w:r>
          </w:p>
        </w:tc>
      </w:tr>
      <w:tr w:rsidR="00B37F9A" w:rsidRPr="00B37F9A" w:rsidTr="006D0ABE">
        <w:trPr>
          <w:trHeight w:val="110"/>
        </w:trPr>
        <w:tc>
          <w:tcPr>
            <w:tcW w:w="1134" w:type="dxa"/>
            <w:tcBorders>
              <w:top w:val="single" w:sz="4" w:space="0" w:color="000000"/>
              <w:left w:val="single" w:sz="4" w:space="0" w:color="000000"/>
              <w:bottom w:val="single" w:sz="4" w:space="0" w:color="000000"/>
            </w:tcBorders>
            <w:shd w:val="clear" w:color="auto" w:fill="auto"/>
          </w:tcPr>
          <w:p w:rsidR="00B37F9A" w:rsidRPr="00B37F9A" w:rsidRDefault="00B37F9A" w:rsidP="006D0ABE">
            <w:pPr>
              <w:snapToGrid w:val="0"/>
              <w:jc w:val="center"/>
              <w:rPr>
                <w:rFonts w:ascii="Times New Roman" w:hAnsi="Times New Roman"/>
                <w:b/>
                <w:sz w:val="24"/>
              </w:rPr>
            </w:pPr>
            <w:r w:rsidRPr="00B37F9A">
              <w:rPr>
                <w:rFonts w:ascii="Times New Roman" w:hAnsi="Times New Roman"/>
                <w:b/>
                <w:sz w:val="24"/>
              </w:rPr>
              <w:t>2 dalis</w:t>
            </w:r>
          </w:p>
        </w:tc>
        <w:tc>
          <w:tcPr>
            <w:tcW w:w="7088" w:type="dxa"/>
            <w:tcBorders>
              <w:top w:val="single" w:sz="4" w:space="0" w:color="000000"/>
              <w:left w:val="single" w:sz="4" w:space="0" w:color="000000"/>
              <w:bottom w:val="single" w:sz="4" w:space="0" w:color="000000"/>
            </w:tcBorders>
            <w:shd w:val="clear" w:color="auto" w:fill="auto"/>
            <w:vAlign w:val="center"/>
          </w:tcPr>
          <w:p w:rsidR="00B37F9A" w:rsidRPr="00B37F9A" w:rsidRDefault="00B37F9A" w:rsidP="006D0ABE">
            <w:pPr>
              <w:tabs>
                <w:tab w:val="num" w:pos="2694"/>
              </w:tabs>
              <w:jc w:val="both"/>
              <w:rPr>
                <w:rFonts w:ascii="Times New Roman" w:hAnsi="Times New Roman"/>
                <w:b/>
                <w:sz w:val="24"/>
              </w:rPr>
            </w:pPr>
            <w:r w:rsidRPr="00B37F9A">
              <w:rPr>
                <w:rFonts w:ascii="Times New Roman" w:hAnsi="Times New Roman"/>
                <w:b/>
                <w:sz w:val="24"/>
              </w:rPr>
              <w:t>Apšvietimo įranga – Teatro salės apšvietimo įranga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F9A" w:rsidRPr="00B37F9A" w:rsidRDefault="00B37F9A" w:rsidP="006D0ABE">
            <w:pPr>
              <w:snapToGrid w:val="0"/>
              <w:ind w:firstLine="70"/>
              <w:jc w:val="center"/>
              <w:rPr>
                <w:rFonts w:ascii="Times New Roman" w:hAnsi="Times New Roman"/>
                <w:b/>
                <w:sz w:val="24"/>
              </w:rPr>
            </w:pPr>
            <w:r w:rsidRPr="00B37F9A">
              <w:rPr>
                <w:rFonts w:ascii="Times New Roman" w:hAnsi="Times New Roman"/>
                <w:iCs/>
                <w:sz w:val="24"/>
                <w:lang w:eastAsia="ru-RU"/>
              </w:rPr>
              <w:t>24790,00</w:t>
            </w:r>
          </w:p>
        </w:tc>
      </w:tr>
      <w:tr w:rsidR="00B37F9A" w:rsidRPr="00B37F9A" w:rsidTr="006D0ABE">
        <w:trPr>
          <w:trHeight w:val="110"/>
        </w:trPr>
        <w:tc>
          <w:tcPr>
            <w:tcW w:w="1134" w:type="dxa"/>
            <w:tcBorders>
              <w:top w:val="single" w:sz="4" w:space="0" w:color="000000"/>
              <w:left w:val="single" w:sz="4" w:space="0" w:color="000000"/>
              <w:bottom w:val="single" w:sz="4" w:space="0" w:color="000000"/>
            </w:tcBorders>
            <w:shd w:val="clear" w:color="auto" w:fill="auto"/>
          </w:tcPr>
          <w:p w:rsidR="00B37F9A" w:rsidRPr="00B37F9A" w:rsidRDefault="00B37F9A" w:rsidP="006D0ABE">
            <w:pPr>
              <w:snapToGrid w:val="0"/>
              <w:jc w:val="center"/>
              <w:rPr>
                <w:rFonts w:ascii="Times New Roman" w:hAnsi="Times New Roman"/>
                <w:b/>
                <w:sz w:val="24"/>
              </w:rPr>
            </w:pPr>
            <w:r w:rsidRPr="00B37F9A">
              <w:rPr>
                <w:rFonts w:ascii="Times New Roman" w:hAnsi="Times New Roman"/>
                <w:b/>
                <w:sz w:val="24"/>
              </w:rPr>
              <w:t>3 dalis</w:t>
            </w:r>
          </w:p>
        </w:tc>
        <w:tc>
          <w:tcPr>
            <w:tcW w:w="7088" w:type="dxa"/>
            <w:tcBorders>
              <w:top w:val="single" w:sz="4" w:space="0" w:color="000000"/>
              <w:left w:val="single" w:sz="4" w:space="0" w:color="000000"/>
              <w:bottom w:val="single" w:sz="4" w:space="0" w:color="000000"/>
            </w:tcBorders>
            <w:shd w:val="clear" w:color="auto" w:fill="auto"/>
            <w:vAlign w:val="center"/>
          </w:tcPr>
          <w:p w:rsidR="00B37F9A" w:rsidRPr="00B37F9A" w:rsidRDefault="00B37F9A" w:rsidP="006D0ABE">
            <w:pPr>
              <w:tabs>
                <w:tab w:val="num" w:pos="2694"/>
              </w:tabs>
              <w:jc w:val="both"/>
              <w:rPr>
                <w:rFonts w:ascii="Times New Roman" w:hAnsi="Times New Roman"/>
                <w:b/>
                <w:sz w:val="24"/>
              </w:rPr>
            </w:pPr>
            <w:r w:rsidRPr="00B37F9A">
              <w:rPr>
                <w:rFonts w:ascii="Times New Roman" w:hAnsi="Times New Roman"/>
                <w:b/>
                <w:sz w:val="24"/>
                <w:lang w:eastAsia="ru-RU"/>
              </w:rPr>
              <w:t>Sceninės konstrukcijos ir kėlimo įrenginiai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F9A" w:rsidRPr="00B37F9A" w:rsidRDefault="00B37F9A" w:rsidP="006D0ABE">
            <w:pPr>
              <w:snapToGrid w:val="0"/>
              <w:ind w:firstLine="70"/>
              <w:jc w:val="center"/>
              <w:rPr>
                <w:rFonts w:ascii="Times New Roman" w:hAnsi="Times New Roman"/>
                <w:b/>
                <w:sz w:val="24"/>
              </w:rPr>
            </w:pPr>
            <w:r w:rsidRPr="00B37F9A">
              <w:rPr>
                <w:rFonts w:ascii="Times New Roman" w:hAnsi="Times New Roman"/>
                <w:b/>
                <w:sz w:val="24"/>
              </w:rPr>
              <w:t>0,00</w:t>
            </w:r>
          </w:p>
        </w:tc>
      </w:tr>
      <w:tr w:rsidR="00B37F9A" w:rsidRPr="00B37F9A" w:rsidTr="006D0ABE">
        <w:trPr>
          <w:trHeight w:val="110"/>
        </w:trPr>
        <w:tc>
          <w:tcPr>
            <w:tcW w:w="1134" w:type="dxa"/>
            <w:tcBorders>
              <w:top w:val="single" w:sz="4" w:space="0" w:color="000000"/>
              <w:left w:val="single" w:sz="4" w:space="0" w:color="000000"/>
              <w:bottom w:val="single" w:sz="4" w:space="0" w:color="000000"/>
            </w:tcBorders>
            <w:shd w:val="clear" w:color="auto" w:fill="auto"/>
          </w:tcPr>
          <w:p w:rsidR="00B37F9A" w:rsidRPr="00B37F9A" w:rsidRDefault="00B37F9A" w:rsidP="006D0ABE">
            <w:pPr>
              <w:snapToGrid w:val="0"/>
              <w:jc w:val="center"/>
              <w:rPr>
                <w:rFonts w:ascii="Times New Roman" w:hAnsi="Times New Roman"/>
                <w:b/>
                <w:sz w:val="24"/>
              </w:rPr>
            </w:pPr>
            <w:r w:rsidRPr="00B37F9A">
              <w:rPr>
                <w:rFonts w:ascii="Times New Roman" w:hAnsi="Times New Roman"/>
                <w:b/>
                <w:sz w:val="24"/>
              </w:rPr>
              <w:t>4 dalis</w:t>
            </w:r>
          </w:p>
        </w:tc>
        <w:tc>
          <w:tcPr>
            <w:tcW w:w="7088" w:type="dxa"/>
            <w:tcBorders>
              <w:top w:val="single" w:sz="4" w:space="0" w:color="000000"/>
              <w:left w:val="single" w:sz="4" w:space="0" w:color="000000"/>
              <w:bottom w:val="single" w:sz="4" w:space="0" w:color="000000"/>
            </w:tcBorders>
            <w:shd w:val="clear" w:color="auto" w:fill="auto"/>
            <w:vAlign w:val="center"/>
          </w:tcPr>
          <w:p w:rsidR="00B37F9A" w:rsidRPr="00B37F9A" w:rsidRDefault="00B37F9A" w:rsidP="006D0ABE">
            <w:pPr>
              <w:tabs>
                <w:tab w:val="num" w:pos="2694"/>
              </w:tabs>
              <w:jc w:val="both"/>
              <w:rPr>
                <w:rFonts w:ascii="Times New Roman" w:hAnsi="Times New Roman"/>
                <w:b/>
                <w:sz w:val="24"/>
              </w:rPr>
            </w:pPr>
            <w:r w:rsidRPr="00B37F9A">
              <w:rPr>
                <w:rFonts w:ascii="Times New Roman" w:hAnsi="Times New Roman"/>
                <w:b/>
                <w:bCs/>
                <w:sz w:val="24"/>
                <w:lang w:eastAsia="ru-RU"/>
              </w:rPr>
              <w:t>Vaizdo įranga ir kompiuteriai.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F9A" w:rsidRPr="00B37F9A" w:rsidRDefault="00B37F9A" w:rsidP="006D0ABE">
            <w:pPr>
              <w:snapToGrid w:val="0"/>
              <w:ind w:firstLine="70"/>
              <w:jc w:val="center"/>
              <w:rPr>
                <w:rFonts w:ascii="Times New Roman" w:hAnsi="Times New Roman"/>
                <w:b/>
                <w:sz w:val="24"/>
              </w:rPr>
            </w:pPr>
            <w:r w:rsidRPr="00B37F9A">
              <w:rPr>
                <w:rFonts w:ascii="Times New Roman" w:hAnsi="Times New Roman"/>
                <w:b/>
                <w:sz w:val="24"/>
              </w:rPr>
              <w:t>0,0</w:t>
            </w:r>
            <w:bookmarkStart w:id="0" w:name="_GoBack"/>
            <w:bookmarkEnd w:id="0"/>
            <w:r w:rsidRPr="00B37F9A">
              <w:rPr>
                <w:rFonts w:ascii="Times New Roman" w:hAnsi="Times New Roman"/>
                <w:b/>
                <w:sz w:val="24"/>
              </w:rPr>
              <w:t>0</w:t>
            </w:r>
          </w:p>
        </w:tc>
      </w:tr>
      <w:tr w:rsidR="00B37F9A" w:rsidRPr="00B37F9A" w:rsidTr="006D0ABE">
        <w:trPr>
          <w:trHeight w:val="110"/>
        </w:trPr>
        <w:tc>
          <w:tcPr>
            <w:tcW w:w="8222" w:type="dxa"/>
            <w:gridSpan w:val="2"/>
            <w:tcBorders>
              <w:top w:val="single" w:sz="4" w:space="0" w:color="000000"/>
              <w:left w:val="single" w:sz="4" w:space="0" w:color="000000"/>
              <w:bottom w:val="single" w:sz="4" w:space="0" w:color="000000"/>
            </w:tcBorders>
            <w:shd w:val="clear" w:color="auto" w:fill="auto"/>
          </w:tcPr>
          <w:p w:rsidR="00B37F9A" w:rsidRPr="00B37F9A" w:rsidRDefault="00B37F9A" w:rsidP="006D0ABE">
            <w:pPr>
              <w:jc w:val="right"/>
              <w:rPr>
                <w:rFonts w:ascii="Times New Roman" w:hAnsi="Times New Roman"/>
                <w:b/>
                <w:sz w:val="24"/>
              </w:rPr>
            </w:pPr>
            <w:r w:rsidRPr="00B37F9A">
              <w:rPr>
                <w:rFonts w:ascii="Times New Roman" w:hAnsi="Times New Roman"/>
                <w:b/>
                <w:sz w:val="24"/>
              </w:rPr>
              <w:t>Viso be PVM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F9A" w:rsidRPr="00B37F9A" w:rsidRDefault="00B37F9A" w:rsidP="006D0ABE">
            <w:pPr>
              <w:snapToGrid w:val="0"/>
              <w:ind w:firstLine="70"/>
              <w:jc w:val="right"/>
              <w:rPr>
                <w:rFonts w:ascii="Times New Roman" w:hAnsi="Times New Roman"/>
                <w:b/>
                <w:sz w:val="24"/>
              </w:rPr>
            </w:pPr>
            <w:r w:rsidRPr="00B37F9A">
              <w:rPr>
                <w:rFonts w:ascii="Times New Roman" w:hAnsi="Times New Roman"/>
                <w:i/>
                <w:iCs/>
                <w:sz w:val="24"/>
                <w:lang w:eastAsia="ru-RU"/>
              </w:rPr>
              <w:t>24790,00</w:t>
            </w:r>
          </w:p>
        </w:tc>
      </w:tr>
      <w:tr w:rsidR="00B37F9A" w:rsidRPr="00B37F9A" w:rsidTr="006D0ABE">
        <w:trPr>
          <w:trHeight w:val="110"/>
        </w:trPr>
        <w:tc>
          <w:tcPr>
            <w:tcW w:w="8222" w:type="dxa"/>
            <w:gridSpan w:val="2"/>
            <w:tcBorders>
              <w:top w:val="single" w:sz="4" w:space="0" w:color="000000"/>
              <w:left w:val="single" w:sz="4" w:space="0" w:color="000000"/>
              <w:bottom w:val="single" w:sz="4" w:space="0" w:color="000000"/>
            </w:tcBorders>
            <w:shd w:val="clear" w:color="auto" w:fill="auto"/>
          </w:tcPr>
          <w:p w:rsidR="00B37F9A" w:rsidRPr="00B37F9A" w:rsidRDefault="00B37F9A" w:rsidP="006D0ABE">
            <w:pPr>
              <w:jc w:val="right"/>
              <w:rPr>
                <w:rFonts w:ascii="Times New Roman" w:hAnsi="Times New Roman"/>
                <w:b/>
                <w:sz w:val="24"/>
              </w:rPr>
            </w:pPr>
            <w:r w:rsidRPr="00B37F9A">
              <w:rPr>
                <w:rFonts w:ascii="Times New Roman" w:hAnsi="Times New Roman"/>
                <w:b/>
                <w:sz w:val="24"/>
              </w:rPr>
              <w:t>PVM suma (21 proc.)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F9A" w:rsidRPr="00B37F9A" w:rsidRDefault="00B37F9A" w:rsidP="006D0ABE">
            <w:pPr>
              <w:snapToGrid w:val="0"/>
              <w:ind w:firstLine="70"/>
              <w:jc w:val="right"/>
              <w:rPr>
                <w:rFonts w:ascii="Times New Roman" w:hAnsi="Times New Roman"/>
                <w:b/>
                <w:sz w:val="24"/>
              </w:rPr>
            </w:pPr>
            <w:r w:rsidRPr="00B37F9A">
              <w:rPr>
                <w:rFonts w:ascii="Times New Roman" w:hAnsi="Times New Roman"/>
                <w:i/>
                <w:iCs/>
                <w:sz w:val="24"/>
                <w:lang w:eastAsia="ru-RU"/>
              </w:rPr>
              <w:t>5205,90</w:t>
            </w:r>
          </w:p>
        </w:tc>
      </w:tr>
      <w:tr w:rsidR="00B37F9A" w:rsidRPr="00B37F9A" w:rsidTr="006D0ABE">
        <w:trPr>
          <w:trHeight w:val="110"/>
        </w:trPr>
        <w:tc>
          <w:tcPr>
            <w:tcW w:w="8222" w:type="dxa"/>
            <w:gridSpan w:val="2"/>
            <w:tcBorders>
              <w:top w:val="single" w:sz="4" w:space="0" w:color="000000"/>
              <w:left w:val="single" w:sz="4" w:space="0" w:color="000000"/>
              <w:bottom w:val="single" w:sz="4" w:space="0" w:color="000000"/>
            </w:tcBorders>
            <w:shd w:val="clear" w:color="auto" w:fill="auto"/>
          </w:tcPr>
          <w:p w:rsidR="00B37F9A" w:rsidRPr="00B37F9A" w:rsidRDefault="00B37F9A" w:rsidP="006D0ABE">
            <w:pPr>
              <w:jc w:val="right"/>
              <w:rPr>
                <w:rFonts w:ascii="Times New Roman" w:hAnsi="Times New Roman"/>
                <w:b/>
                <w:sz w:val="24"/>
              </w:rPr>
            </w:pPr>
            <w:r w:rsidRPr="00B37F9A">
              <w:rPr>
                <w:rFonts w:ascii="Times New Roman" w:hAnsi="Times New Roman"/>
                <w:b/>
                <w:sz w:val="24"/>
              </w:rPr>
              <w:t>Suma su PVM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F9A" w:rsidRPr="00B37F9A" w:rsidRDefault="00B37F9A" w:rsidP="006D0ABE">
            <w:pPr>
              <w:snapToGrid w:val="0"/>
              <w:ind w:firstLine="70"/>
              <w:jc w:val="center"/>
              <w:rPr>
                <w:rFonts w:ascii="Times New Roman" w:hAnsi="Times New Roman"/>
                <w:sz w:val="24"/>
              </w:rPr>
            </w:pPr>
            <w:r w:rsidRPr="00B37F9A">
              <w:rPr>
                <w:rFonts w:ascii="Times New Roman" w:hAnsi="Times New Roman"/>
                <w:i/>
                <w:iCs/>
                <w:sz w:val="24"/>
                <w:lang w:eastAsia="ru-RU"/>
              </w:rPr>
              <w:t>29995,90</w:t>
            </w:r>
          </w:p>
        </w:tc>
      </w:tr>
    </w:tbl>
    <w:p w:rsidR="00B37F9A" w:rsidRPr="00B37F9A" w:rsidRDefault="00B37F9A" w:rsidP="00B37F9A">
      <w:pPr>
        <w:ind w:firstLine="720"/>
        <w:jc w:val="both"/>
        <w:rPr>
          <w:rFonts w:ascii="Times New Roman" w:hAnsi="Times New Roman"/>
          <w:sz w:val="24"/>
        </w:rPr>
      </w:pPr>
    </w:p>
    <w:p w:rsidR="00B37F9A" w:rsidRPr="00B37F9A" w:rsidRDefault="00B37F9A" w:rsidP="00B37F9A">
      <w:pPr>
        <w:ind w:firstLine="720"/>
        <w:jc w:val="both"/>
        <w:rPr>
          <w:rFonts w:ascii="Times New Roman" w:hAnsi="Times New Roman"/>
          <w:sz w:val="24"/>
        </w:rPr>
      </w:pPr>
      <w:r w:rsidRPr="00B37F9A">
        <w:rPr>
          <w:rFonts w:ascii="Times New Roman" w:hAnsi="Times New Roman"/>
          <w:sz w:val="24"/>
        </w:rPr>
        <w:t xml:space="preserve">Bendra pasiūlymo kaina </w:t>
      </w:r>
      <w:r w:rsidRPr="00B37F9A">
        <w:rPr>
          <w:rFonts w:ascii="Times New Roman" w:hAnsi="Times New Roman"/>
          <w:b/>
          <w:sz w:val="24"/>
        </w:rPr>
        <w:t>su PVM</w:t>
      </w:r>
      <w:r w:rsidRPr="00B37F9A">
        <w:rPr>
          <w:rFonts w:ascii="Times New Roman" w:hAnsi="Times New Roman"/>
          <w:sz w:val="24"/>
        </w:rPr>
        <w:t xml:space="preserve"> – </w:t>
      </w:r>
      <w:r w:rsidRPr="00B37F9A">
        <w:rPr>
          <w:rFonts w:ascii="Times New Roman" w:hAnsi="Times New Roman"/>
          <w:i/>
          <w:iCs/>
          <w:sz w:val="24"/>
          <w:lang w:eastAsia="ru-RU"/>
        </w:rPr>
        <w:t xml:space="preserve">29995,90 </w:t>
      </w:r>
      <w:r w:rsidRPr="00B37F9A">
        <w:rPr>
          <w:rFonts w:ascii="Times New Roman" w:hAnsi="Times New Roman"/>
          <w:sz w:val="24"/>
        </w:rPr>
        <w:t xml:space="preserve">Eurai, </w:t>
      </w:r>
      <w:r w:rsidRPr="00B37F9A">
        <w:rPr>
          <w:rFonts w:ascii="Times New Roman" w:hAnsi="Times New Roman"/>
          <w:sz w:val="24"/>
          <w:u w:val="single"/>
        </w:rPr>
        <w:t>dvidešimt devyni tūkstančiai devyni šimtai devyniasdešimt penki eurai ir 90 euro centų</w:t>
      </w:r>
      <w:r w:rsidRPr="00B37F9A">
        <w:rPr>
          <w:rFonts w:ascii="Times New Roman" w:hAnsi="Times New Roman"/>
          <w:sz w:val="24"/>
        </w:rPr>
        <w:t>.</w:t>
      </w:r>
    </w:p>
    <w:p w:rsidR="00CC4E86" w:rsidRPr="00B37F9A" w:rsidRDefault="00CC4E86">
      <w:pPr>
        <w:rPr>
          <w:rFonts w:ascii="Times New Roman" w:hAnsi="Times New Roman"/>
          <w:sz w:val="24"/>
        </w:rPr>
      </w:pPr>
    </w:p>
    <w:p w:rsidR="00B37F9A" w:rsidRPr="00B37F9A" w:rsidRDefault="00B37F9A" w:rsidP="00B37F9A">
      <w:pPr>
        <w:ind w:firstLine="720"/>
        <w:jc w:val="both"/>
        <w:rPr>
          <w:rFonts w:ascii="Times New Roman" w:hAnsi="Times New Roman"/>
          <w:sz w:val="24"/>
        </w:rPr>
      </w:pPr>
      <w:r w:rsidRPr="00B37F9A">
        <w:rPr>
          <w:rFonts w:ascii="Times New Roman" w:hAnsi="Times New Roman"/>
          <w:sz w:val="24"/>
        </w:rPr>
        <w:t xml:space="preserve">Į šią sumą įeina visos išlaidos ir visi mokesčiai, taip pat ir PVM, kuris sudaro </w:t>
      </w:r>
      <w:r w:rsidRPr="00B37F9A">
        <w:rPr>
          <w:rFonts w:ascii="Times New Roman" w:hAnsi="Times New Roman"/>
          <w:i/>
          <w:iCs/>
          <w:sz w:val="24"/>
          <w:u w:val="single"/>
          <w:lang w:eastAsia="ru-RU"/>
        </w:rPr>
        <w:t>5205,90</w:t>
      </w:r>
      <w:r w:rsidRPr="00B37F9A">
        <w:rPr>
          <w:rFonts w:ascii="Times New Roman" w:hAnsi="Times New Roman"/>
          <w:i/>
          <w:iCs/>
          <w:sz w:val="24"/>
          <w:lang w:eastAsia="ru-RU"/>
        </w:rPr>
        <w:t xml:space="preserve"> </w:t>
      </w:r>
      <w:r w:rsidRPr="00B37F9A">
        <w:rPr>
          <w:rFonts w:ascii="Times New Roman" w:hAnsi="Times New Roman"/>
          <w:sz w:val="24"/>
        </w:rPr>
        <w:t>Eur.</w:t>
      </w:r>
    </w:p>
    <w:p w:rsidR="00B37F9A" w:rsidRPr="00B37F9A" w:rsidRDefault="00B37F9A" w:rsidP="00B37F9A">
      <w:pPr>
        <w:ind w:firstLine="720"/>
        <w:jc w:val="both"/>
        <w:rPr>
          <w:rFonts w:ascii="Times New Roman" w:hAnsi="Times New Roman"/>
          <w:sz w:val="24"/>
        </w:rPr>
      </w:pPr>
    </w:p>
    <w:p w:rsidR="00B37F9A" w:rsidRPr="00B37F9A" w:rsidRDefault="00B37F9A" w:rsidP="00B37F9A">
      <w:pPr>
        <w:ind w:firstLine="720"/>
        <w:jc w:val="both"/>
        <w:rPr>
          <w:rFonts w:ascii="Times New Roman" w:hAnsi="Times New Roman"/>
          <w:sz w:val="24"/>
        </w:rPr>
      </w:pPr>
      <w:r w:rsidRPr="00B37F9A">
        <w:rPr>
          <w:rFonts w:ascii="Times New Roman" w:hAnsi="Times New Roman"/>
          <w:sz w:val="24"/>
        </w:rPr>
        <w:t xml:space="preserve">Pastaba: </w:t>
      </w:r>
    </w:p>
    <w:p w:rsidR="00B37F9A" w:rsidRPr="00B37F9A" w:rsidRDefault="00B37F9A" w:rsidP="00B37F9A">
      <w:pPr>
        <w:ind w:firstLine="720"/>
        <w:jc w:val="both"/>
        <w:rPr>
          <w:rFonts w:ascii="Times New Roman" w:hAnsi="Times New Roman"/>
          <w:sz w:val="24"/>
        </w:rPr>
      </w:pPr>
      <w:r w:rsidRPr="00B37F9A">
        <w:rPr>
          <w:rFonts w:ascii="Times New Roman" w:hAnsi="Times New Roman"/>
          <w:sz w:val="24"/>
        </w:rPr>
        <w:t>- kainos pasiūlyme nurodomos, paliekant du skaitmenis po kablelio.</w:t>
      </w:r>
    </w:p>
    <w:p w:rsidR="00B37F9A" w:rsidRPr="00B37F9A" w:rsidRDefault="00B37F9A" w:rsidP="00B37F9A">
      <w:pPr>
        <w:ind w:firstLine="720"/>
        <w:jc w:val="both"/>
        <w:rPr>
          <w:rFonts w:ascii="Times New Roman" w:hAnsi="Times New Roman"/>
          <w:sz w:val="24"/>
        </w:rPr>
      </w:pPr>
      <w:r w:rsidRPr="00B37F9A">
        <w:rPr>
          <w:rFonts w:ascii="Times New Roman" w:hAnsi="Times New Roman"/>
          <w:sz w:val="24"/>
        </w:rPr>
        <w:t>- tais atvejais, kai pagal galiojančius teisės aktus  rangovui nereikia  mokėti  PVM,  jis atitinkamų skilčių  nepildo ir nurodo priežastis, dėl kurių PVM nemoka.</w:t>
      </w:r>
    </w:p>
    <w:p w:rsidR="00B37F9A" w:rsidRPr="00B37F9A" w:rsidRDefault="00B37F9A" w:rsidP="00B37F9A">
      <w:pPr>
        <w:tabs>
          <w:tab w:val="left" w:pos="720"/>
        </w:tabs>
        <w:jc w:val="both"/>
        <w:rPr>
          <w:rFonts w:ascii="Times New Roman" w:hAnsi="Times New Roman"/>
          <w:b/>
          <w:sz w:val="24"/>
        </w:rPr>
      </w:pPr>
      <w:r w:rsidRPr="00B37F9A">
        <w:rPr>
          <w:rFonts w:ascii="Times New Roman" w:hAnsi="Times New Roman"/>
          <w:b/>
          <w:sz w:val="24"/>
        </w:rPr>
        <w:lastRenderedPageBreak/>
        <w:tab/>
        <w:t>Teikdami šį pasiūlymą, mes patvirtiname, kad į mūsų siūlomą kainą įskaičiuotos visos Įrangos pristatymo, montavimo, derinimo išlaidos ir visi mokesčiai, ir kad mes prisiimame riziką už visas išlaidas, kurias, teikdami pasiūlymą ir laikydamiesi pirkimo dokumentuose nustatytų reikalavimų, privalėjome įskaičiuoti į pasiūlymo kainą.</w:t>
      </w:r>
    </w:p>
    <w:p w:rsidR="00B37F9A" w:rsidRPr="00B37F9A" w:rsidRDefault="00B37F9A" w:rsidP="00B37F9A">
      <w:pPr>
        <w:tabs>
          <w:tab w:val="left" w:pos="720"/>
        </w:tabs>
        <w:jc w:val="both"/>
        <w:rPr>
          <w:rFonts w:ascii="Times New Roman" w:hAnsi="Times New Roman"/>
          <w:sz w:val="24"/>
        </w:rPr>
      </w:pPr>
      <w:r w:rsidRPr="00B37F9A">
        <w:rPr>
          <w:rFonts w:ascii="Times New Roman" w:hAnsi="Times New Roman"/>
          <w:sz w:val="24"/>
        </w:rPr>
        <w:tab/>
        <w:t>Mes patvirtiname, kad visa pasiūlyme pateikta informacija yra teisinga, atitinka tikrovę ir apima viską, ko reikia visiškam ir tinkamam sutarties įvykdymui.</w:t>
      </w:r>
    </w:p>
    <w:p w:rsidR="00B37F9A" w:rsidRPr="00B37F9A" w:rsidRDefault="00B37F9A" w:rsidP="00B37F9A">
      <w:pPr>
        <w:pStyle w:val="Bodytext"/>
        <w:ind w:firstLine="720"/>
        <w:rPr>
          <w:rFonts w:ascii="Times New Roman" w:hAnsi="Times New Roman" w:cs="Times New Roman"/>
          <w:sz w:val="24"/>
          <w:szCs w:val="24"/>
          <w:lang w:val="lt-LT"/>
        </w:rPr>
      </w:pPr>
      <w:r w:rsidRPr="00B37F9A">
        <w:rPr>
          <w:rFonts w:ascii="Times New Roman" w:hAnsi="Times New Roman" w:cs="Times New Roman"/>
          <w:sz w:val="24"/>
          <w:szCs w:val="24"/>
          <w:lang w:val="lt-LT"/>
        </w:rPr>
        <w:t>Mums yra žinoma, kad, jeigu mūsų pasiūlyme nurodyti duomenys yra melagingi, vadovaujantis Lietuvos Respublikos viešųjų pirkimų įstatymu mūsų pateiktas pasiūlymas bus atmestas.</w:t>
      </w:r>
    </w:p>
    <w:p w:rsidR="00B37F9A" w:rsidRPr="00B37F9A" w:rsidRDefault="00B37F9A" w:rsidP="00B37F9A">
      <w:pPr>
        <w:tabs>
          <w:tab w:val="left" w:pos="720"/>
        </w:tabs>
        <w:jc w:val="both"/>
        <w:rPr>
          <w:rFonts w:ascii="Times New Roman" w:hAnsi="Times New Roman"/>
          <w:sz w:val="24"/>
        </w:rPr>
      </w:pPr>
    </w:p>
    <w:p w:rsidR="00B37F9A" w:rsidRPr="00B37F9A" w:rsidRDefault="00B37F9A" w:rsidP="00B37F9A">
      <w:pPr>
        <w:ind w:firstLine="720"/>
        <w:jc w:val="both"/>
        <w:rPr>
          <w:rFonts w:ascii="Times New Roman" w:hAnsi="Times New Roman"/>
          <w:b/>
          <w:i/>
          <w:sz w:val="24"/>
        </w:rPr>
      </w:pPr>
      <w:r w:rsidRPr="00B37F9A">
        <w:rPr>
          <w:rFonts w:ascii="Times New Roman" w:hAnsi="Times New Roman"/>
          <w:b/>
          <w:sz w:val="24"/>
        </w:rPr>
        <w:t>Informacija apie darbus (paslaugas), kuriuos teiks subrangovai, vykdant numatomą su perkančiąja organizacija sudaryti pirkimo sutartį.</w:t>
      </w:r>
      <w:r w:rsidRPr="00B37F9A">
        <w:rPr>
          <w:rFonts w:ascii="Times New Roman" w:hAnsi="Times New Roman"/>
          <w:b/>
          <w:i/>
          <w:sz w:val="24"/>
        </w:rPr>
        <w:t xml:space="preserve"> </w:t>
      </w:r>
    </w:p>
    <w:tbl>
      <w:tblPr>
        <w:tblW w:w="978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93"/>
        <w:gridCol w:w="4819"/>
      </w:tblGrid>
      <w:tr w:rsidR="00B37F9A" w:rsidRPr="00B37F9A" w:rsidTr="006D0ABE">
        <w:tc>
          <w:tcPr>
            <w:tcW w:w="675" w:type="dxa"/>
            <w:shd w:val="clear" w:color="auto" w:fill="auto"/>
          </w:tcPr>
          <w:p w:rsidR="00B37F9A" w:rsidRPr="00B37F9A" w:rsidRDefault="00B37F9A" w:rsidP="006D0ABE">
            <w:pPr>
              <w:snapToGrid w:val="0"/>
              <w:jc w:val="center"/>
              <w:rPr>
                <w:rFonts w:ascii="Times New Roman" w:hAnsi="Times New Roman"/>
                <w:sz w:val="24"/>
              </w:rPr>
            </w:pPr>
            <w:r w:rsidRPr="00B37F9A">
              <w:rPr>
                <w:rFonts w:ascii="Times New Roman" w:hAnsi="Times New Roman"/>
                <w:sz w:val="24"/>
              </w:rPr>
              <w:t>Eil.Nr.</w:t>
            </w:r>
          </w:p>
        </w:tc>
        <w:tc>
          <w:tcPr>
            <w:tcW w:w="4293" w:type="dxa"/>
            <w:shd w:val="clear" w:color="auto" w:fill="auto"/>
          </w:tcPr>
          <w:p w:rsidR="00B37F9A" w:rsidRPr="00B37F9A" w:rsidRDefault="00B37F9A" w:rsidP="006D0ABE">
            <w:pPr>
              <w:snapToGrid w:val="0"/>
              <w:jc w:val="center"/>
              <w:rPr>
                <w:rFonts w:ascii="Times New Roman" w:hAnsi="Times New Roman"/>
                <w:sz w:val="24"/>
              </w:rPr>
            </w:pPr>
            <w:r w:rsidRPr="00B37F9A">
              <w:rPr>
                <w:rFonts w:ascii="Times New Roman" w:hAnsi="Times New Roman"/>
                <w:sz w:val="24"/>
              </w:rPr>
              <w:t xml:space="preserve">Subrangovo pavadinimas, įmonės kodas, jo siūlomi specialistai ir/ar ekspertai, kuriais bus remiamasi įrodinėjant kvalifikaciją </w:t>
            </w:r>
          </w:p>
        </w:tc>
        <w:tc>
          <w:tcPr>
            <w:tcW w:w="4819" w:type="dxa"/>
            <w:shd w:val="clear" w:color="auto" w:fill="auto"/>
          </w:tcPr>
          <w:p w:rsidR="00B37F9A" w:rsidRPr="00B37F9A" w:rsidRDefault="00B37F9A" w:rsidP="006D0ABE">
            <w:pPr>
              <w:snapToGrid w:val="0"/>
              <w:jc w:val="center"/>
              <w:rPr>
                <w:rFonts w:ascii="Times New Roman" w:hAnsi="Times New Roman"/>
                <w:sz w:val="24"/>
              </w:rPr>
            </w:pPr>
            <w:r w:rsidRPr="00B37F9A">
              <w:rPr>
                <w:rFonts w:ascii="Times New Roman" w:hAnsi="Times New Roman"/>
                <w:sz w:val="24"/>
              </w:rPr>
              <w:t>Įsipareigojimų dalis (nurodant konkrečius pagal sutartį prisiimamus įsipareigojimus (darbus), kuriems atlikti ketinama pasitelkti subrangovą(-us), kvalifikacijos reikalavimas(-ai), kuriam(-iems) pagrįsti bus remiamasi nurodytais specialistais ir/ar ekspertais (jei taikoma)</w:t>
            </w:r>
          </w:p>
        </w:tc>
      </w:tr>
      <w:tr w:rsidR="00B37F9A" w:rsidRPr="00B37F9A" w:rsidTr="006D0ABE">
        <w:tc>
          <w:tcPr>
            <w:tcW w:w="675" w:type="dxa"/>
            <w:shd w:val="clear" w:color="auto" w:fill="auto"/>
          </w:tcPr>
          <w:p w:rsidR="00B37F9A" w:rsidRPr="00B37F9A" w:rsidRDefault="00B37F9A" w:rsidP="006D0ABE">
            <w:pPr>
              <w:snapToGrid w:val="0"/>
              <w:jc w:val="both"/>
              <w:rPr>
                <w:rFonts w:ascii="Times New Roman" w:hAnsi="Times New Roman"/>
                <w:sz w:val="24"/>
              </w:rPr>
            </w:pPr>
          </w:p>
        </w:tc>
        <w:tc>
          <w:tcPr>
            <w:tcW w:w="4293" w:type="dxa"/>
            <w:shd w:val="clear" w:color="auto" w:fill="auto"/>
          </w:tcPr>
          <w:p w:rsidR="00B37F9A" w:rsidRPr="00B37F9A" w:rsidRDefault="00B37F9A" w:rsidP="006D0ABE">
            <w:pPr>
              <w:snapToGrid w:val="0"/>
              <w:jc w:val="both"/>
              <w:rPr>
                <w:rFonts w:ascii="Times New Roman" w:hAnsi="Times New Roman"/>
                <w:sz w:val="24"/>
              </w:rPr>
            </w:pPr>
          </w:p>
        </w:tc>
        <w:tc>
          <w:tcPr>
            <w:tcW w:w="4819" w:type="dxa"/>
            <w:shd w:val="clear" w:color="auto" w:fill="auto"/>
          </w:tcPr>
          <w:p w:rsidR="00B37F9A" w:rsidRPr="00B37F9A" w:rsidRDefault="00B37F9A" w:rsidP="006D0ABE">
            <w:pPr>
              <w:snapToGrid w:val="0"/>
              <w:jc w:val="both"/>
              <w:rPr>
                <w:rFonts w:ascii="Times New Roman" w:hAnsi="Times New Roman"/>
                <w:sz w:val="24"/>
              </w:rPr>
            </w:pPr>
          </w:p>
        </w:tc>
      </w:tr>
    </w:tbl>
    <w:p w:rsidR="00B37F9A" w:rsidRPr="00B37F9A" w:rsidRDefault="00B37F9A" w:rsidP="00B37F9A">
      <w:pPr>
        <w:suppressAutoHyphens/>
        <w:ind w:firstLine="720"/>
        <w:jc w:val="both"/>
        <w:rPr>
          <w:rFonts w:ascii="Times New Roman" w:hAnsi="Times New Roman"/>
          <w:sz w:val="24"/>
        </w:rPr>
      </w:pPr>
      <w:r w:rsidRPr="00B37F9A">
        <w:rPr>
          <w:rFonts w:ascii="Times New Roman" w:hAnsi="Times New Roman"/>
          <w:sz w:val="24"/>
        </w:rPr>
        <w:t>Kartu su pasiūlymu pateikiami šie dokumentai (pasirašydamas pasiūlymą ar kiekvieną dokumentą saugiu elektroniniu parašu patvirtinu, kad dokumentų skaitmeninės kopijos yra tikros):</w:t>
      </w:r>
    </w:p>
    <w:p w:rsidR="00B37F9A" w:rsidRPr="00B37F9A" w:rsidRDefault="00B37F9A" w:rsidP="00B37F9A">
      <w:pPr>
        <w:suppressAutoHyphens/>
        <w:ind w:firstLine="720"/>
        <w:jc w:val="both"/>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3416"/>
        <w:gridCol w:w="4786"/>
      </w:tblGrid>
      <w:tr w:rsidR="00B37F9A" w:rsidRPr="00B37F9A" w:rsidTr="006D0ABE">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center"/>
              <w:rPr>
                <w:rFonts w:ascii="Times New Roman" w:hAnsi="Times New Roman"/>
                <w:sz w:val="24"/>
              </w:rPr>
            </w:pPr>
            <w:r w:rsidRPr="00B37F9A">
              <w:rPr>
                <w:rFonts w:ascii="Times New Roman" w:hAnsi="Times New Roman"/>
                <w:sz w:val="24"/>
              </w:rPr>
              <w:t>Eil.Nr.</w:t>
            </w:r>
          </w:p>
        </w:tc>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center"/>
              <w:rPr>
                <w:rFonts w:ascii="Times New Roman" w:hAnsi="Times New Roman"/>
                <w:sz w:val="24"/>
              </w:rPr>
            </w:pPr>
            <w:r w:rsidRPr="00B37F9A">
              <w:rPr>
                <w:rFonts w:ascii="Times New Roman" w:hAnsi="Times New Roman"/>
                <w:sz w:val="24"/>
              </w:rPr>
              <w:t>Pateiktų dokumentų pavadinimas</w:t>
            </w:r>
          </w:p>
        </w:tc>
        <w:tc>
          <w:tcPr>
            <w:tcW w:w="4786"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center"/>
              <w:rPr>
                <w:rFonts w:ascii="Times New Roman" w:hAnsi="Times New Roman"/>
                <w:sz w:val="24"/>
              </w:rPr>
            </w:pPr>
            <w:r w:rsidRPr="00B37F9A">
              <w:rPr>
                <w:rFonts w:ascii="Times New Roman" w:hAnsi="Times New Roman"/>
                <w:sz w:val="24"/>
              </w:rPr>
              <w:t>Dokumento puslapių skaičius</w:t>
            </w:r>
          </w:p>
        </w:tc>
      </w:tr>
      <w:tr w:rsidR="00B37F9A" w:rsidRPr="00B37F9A" w:rsidTr="006D0ABE">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1.</w:t>
            </w:r>
          </w:p>
        </w:tc>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Pasiūlymo priedas</w:t>
            </w:r>
          </w:p>
        </w:tc>
        <w:tc>
          <w:tcPr>
            <w:tcW w:w="4786"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3</w:t>
            </w:r>
          </w:p>
        </w:tc>
      </w:tr>
      <w:tr w:rsidR="00B37F9A" w:rsidRPr="00B37F9A" w:rsidTr="006D0ABE">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2.</w:t>
            </w:r>
          </w:p>
        </w:tc>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lang w:eastAsia="lt-LT"/>
              </w:rPr>
            </w:pPr>
            <w:r w:rsidRPr="00B37F9A">
              <w:rPr>
                <w:rFonts w:ascii="Times New Roman" w:hAnsi="Times New Roman"/>
                <w:sz w:val="24"/>
                <w:lang w:eastAsia="lt-LT"/>
              </w:rPr>
              <w:t>EBVPD</w:t>
            </w:r>
          </w:p>
        </w:tc>
        <w:tc>
          <w:tcPr>
            <w:tcW w:w="4786"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13</w:t>
            </w:r>
          </w:p>
        </w:tc>
      </w:tr>
      <w:tr w:rsidR="00B37F9A" w:rsidRPr="00B37F9A" w:rsidTr="006D0ABE">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3.</w:t>
            </w:r>
          </w:p>
        </w:tc>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 xml:space="preserve">Įgaliojimas </w:t>
            </w:r>
          </w:p>
        </w:tc>
        <w:tc>
          <w:tcPr>
            <w:tcW w:w="4786"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1</w:t>
            </w:r>
          </w:p>
        </w:tc>
      </w:tr>
      <w:tr w:rsidR="00B37F9A" w:rsidRPr="00B37F9A" w:rsidTr="006D0ABE">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4.</w:t>
            </w:r>
          </w:p>
        </w:tc>
        <w:tc>
          <w:tcPr>
            <w:tcW w:w="0" w:type="auto"/>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 xml:space="preserve">Pasiūlymo užtikrinimas </w:t>
            </w:r>
          </w:p>
        </w:tc>
        <w:tc>
          <w:tcPr>
            <w:tcW w:w="4786"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2</w:t>
            </w:r>
          </w:p>
        </w:tc>
      </w:tr>
    </w:tbl>
    <w:p w:rsidR="00B37F9A" w:rsidRPr="00B37F9A" w:rsidRDefault="00B37F9A" w:rsidP="00B37F9A">
      <w:pPr>
        <w:suppressAutoHyphens/>
        <w:spacing w:after="200" w:line="276" w:lineRule="auto"/>
        <w:ind w:left="720"/>
        <w:jc w:val="both"/>
        <w:rPr>
          <w:rFonts w:ascii="Times New Roman" w:hAnsi="Times New Roman"/>
          <w:sz w:val="24"/>
        </w:rPr>
      </w:pPr>
      <w:r w:rsidRPr="00B37F9A">
        <w:rPr>
          <w:rFonts w:ascii="Times New Roman" w:hAnsi="Times New Roman"/>
          <w:sz w:val="24"/>
        </w:rPr>
        <w:t>Šiame pasiūlyme yra pateikta ir konfidenciali informacija:</w:t>
      </w:r>
    </w:p>
    <w:tbl>
      <w:tblPr>
        <w:tblW w:w="9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3453"/>
        <w:gridCol w:w="4945"/>
      </w:tblGrid>
      <w:tr w:rsidR="00B37F9A" w:rsidRPr="00B37F9A" w:rsidTr="006D0ABE">
        <w:trPr>
          <w:trHeight w:val="929"/>
        </w:trPr>
        <w:tc>
          <w:tcPr>
            <w:tcW w:w="633" w:type="dxa"/>
            <w:tcBorders>
              <w:top w:val="single" w:sz="4" w:space="0" w:color="auto"/>
              <w:left w:val="single" w:sz="4" w:space="0" w:color="auto"/>
              <w:bottom w:val="single" w:sz="4" w:space="0" w:color="auto"/>
              <w:right w:val="single" w:sz="4" w:space="0" w:color="auto"/>
            </w:tcBorders>
            <w:vAlign w:val="center"/>
          </w:tcPr>
          <w:p w:rsidR="00B37F9A" w:rsidRPr="00B37F9A" w:rsidRDefault="00B37F9A" w:rsidP="006D0ABE">
            <w:pPr>
              <w:jc w:val="center"/>
              <w:rPr>
                <w:rFonts w:ascii="Times New Roman" w:hAnsi="Times New Roman"/>
                <w:sz w:val="24"/>
              </w:rPr>
            </w:pPr>
            <w:r w:rsidRPr="00B37F9A">
              <w:rPr>
                <w:rFonts w:ascii="Times New Roman" w:hAnsi="Times New Roman"/>
                <w:sz w:val="24"/>
              </w:rPr>
              <w:t>Eil.Nr.</w:t>
            </w:r>
          </w:p>
        </w:tc>
        <w:tc>
          <w:tcPr>
            <w:tcW w:w="3453" w:type="dxa"/>
            <w:tcBorders>
              <w:top w:val="single" w:sz="4" w:space="0" w:color="auto"/>
              <w:left w:val="single" w:sz="4" w:space="0" w:color="auto"/>
              <w:bottom w:val="single" w:sz="4" w:space="0" w:color="auto"/>
              <w:right w:val="single" w:sz="4" w:space="0" w:color="auto"/>
            </w:tcBorders>
            <w:vAlign w:val="center"/>
          </w:tcPr>
          <w:p w:rsidR="00B37F9A" w:rsidRPr="00B37F9A" w:rsidRDefault="00B37F9A" w:rsidP="006D0ABE">
            <w:pPr>
              <w:jc w:val="center"/>
              <w:rPr>
                <w:rFonts w:ascii="Times New Roman" w:hAnsi="Times New Roman"/>
                <w:sz w:val="24"/>
              </w:rPr>
            </w:pPr>
            <w:r w:rsidRPr="00B37F9A">
              <w:rPr>
                <w:rFonts w:ascii="Times New Roman" w:hAnsi="Times New Roman"/>
                <w:sz w:val="24"/>
              </w:rPr>
              <w:t>Pateikto dokumento pavadinimas</w:t>
            </w:r>
          </w:p>
        </w:tc>
        <w:tc>
          <w:tcPr>
            <w:tcW w:w="4945" w:type="dxa"/>
            <w:tcBorders>
              <w:top w:val="single" w:sz="4" w:space="0" w:color="auto"/>
              <w:left w:val="single" w:sz="4" w:space="0" w:color="auto"/>
              <w:bottom w:val="single" w:sz="4" w:space="0" w:color="auto"/>
              <w:right w:val="single" w:sz="4" w:space="0" w:color="auto"/>
            </w:tcBorders>
            <w:vAlign w:val="center"/>
          </w:tcPr>
          <w:p w:rsidR="00B37F9A" w:rsidRPr="00B37F9A" w:rsidRDefault="00B37F9A" w:rsidP="006D0ABE">
            <w:pPr>
              <w:jc w:val="center"/>
              <w:rPr>
                <w:rFonts w:ascii="Times New Roman" w:hAnsi="Times New Roman"/>
                <w:sz w:val="24"/>
              </w:rPr>
            </w:pPr>
            <w:r w:rsidRPr="00B37F9A">
              <w:rPr>
                <w:rFonts w:ascii="Times New Roman" w:hAnsi="Times New Roman"/>
                <w:sz w:val="24"/>
              </w:rPr>
              <w:t>Dokumento puslapių skaičius</w:t>
            </w:r>
          </w:p>
        </w:tc>
      </w:tr>
      <w:tr w:rsidR="00B37F9A" w:rsidRPr="00B37F9A" w:rsidTr="006D0ABE">
        <w:trPr>
          <w:trHeight w:val="300"/>
        </w:trPr>
        <w:tc>
          <w:tcPr>
            <w:tcW w:w="633" w:type="dxa"/>
            <w:tcBorders>
              <w:top w:val="single" w:sz="4" w:space="0" w:color="auto"/>
              <w:left w:val="single" w:sz="4" w:space="0" w:color="auto"/>
              <w:bottom w:val="single" w:sz="4" w:space="0" w:color="auto"/>
              <w:right w:val="single" w:sz="4" w:space="0" w:color="auto"/>
            </w:tcBorders>
            <w:vAlign w:val="center"/>
          </w:tcPr>
          <w:p w:rsidR="00B37F9A" w:rsidRPr="00B37F9A" w:rsidRDefault="00B37F9A" w:rsidP="006D0ABE">
            <w:pPr>
              <w:jc w:val="center"/>
              <w:rPr>
                <w:rFonts w:ascii="Times New Roman" w:hAnsi="Times New Roman"/>
                <w:sz w:val="24"/>
              </w:rPr>
            </w:pPr>
            <w:r w:rsidRPr="00B37F9A">
              <w:rPr>
                <w:rFonts w:ascii="Times New Roman" w:hAnsi="Times New Roman"/>
                <w:sz w:val="24"/>
              </w:rPr>
              <w:t>1.</w:t>
            </w:r>
          </w:p>
        </w:tc>
        <w:tc>
          <w:tcPr>
            <w:tcW w:w="3453"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Pasiūlymo priedas</w:t>
            </w:r>
          </w:p>
        </w:tc>
        <w:tc>
          <w:tcPr>
            <w:tcW w:w="494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3</w:t>
            </w:r>
          </w:p>
        </w:tc>
      </w:tr>
      <w:tr w:rsidR="00B37F9A" w:rsidRPr="00B37F9A" w:rsidTr="006D0ABE">
        <w:trPr>
          <w:trHeight w:val="300"/>
        </w:trPr>
        <w:tc>
          <w:tcPr>
            <w:tcW w:w="633" w:type="dxa"/>
            <w:tcBorders>
              <w:top w:val="single" w:sz="4" w:space="0" w:color="auto"/>
              <w:left w:val="single" w:sz="4" w:space="0" w:color="auto"/>
              <w:bottom w:val="single" w:sz="4" w:space="0" w:color="auto"/>
              <w:right w:val="single" w:sz="4" w:space="0" w:color="auto"/>
            </w:tcBorders>
            <w:vAlign w:val="center"/>
          </w:tcPr>
          <w:p w:rsidR="00B37F9A" w:rsidRPr="00B37F9A" w:rsidRDefault="00B37F9A" w:rsidP="006D0ABE">
            <w:pPr>
              <w:jc w:val="center"/>
              <w:rPr>
                <w:rFonts w:ascii="Times New Roman" w:hAnsi="Times New Roman"/>
                <w:sz w:val="24"/>
              </w:rPr>
            </w:pPr>
            <w:r w:rsidRPr="00B37F9A">
              <w:rPr>
                <w:rFonts w:ascii="Times New Roman" w:hAnsi="Times New Roman"/>
                <w:sz w:val="24"/>
              </w:rPr>
              <w:t>2.</w:t>
            </w:r>
          </w:p>
        </w:tc>
        <w:tc>
          <w:tcPr>
            <w:tcW w:w="3453"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pStyle w:val="Header"/>
              <w:tabs>
                <w:tab w:val="left" w:pos="1296"/>
              </w:tabs>
              <w:rPr>
                <w:rFonts w:ascii="Times New Roman" w:hAnsi="Times New Roman"/>
                <w:sz w:val="24"/>
              </w:rPr>
            </w:pPr>
            <w:r w:rsidRPr="00B37F9A">
              <w:rPr>
                <w:rFonts w:ascii="Times New Roman" w:hAnsi="Times New Roman"/>
                <w:sz w:val="24"/>
              </w:rPr>
              <w:t>Įgaliojimas</w:t>
            </w:r>
          </w:p>
        </w:tc>
        <w:tc>
          <w:tcPr>
            <w:tcW w:w="4945" w:type="dxa"/>
            <w:tcBorders>
              <w:top w:val="single" w:sz="4" w:space="0" w:color="auto"/>
              <w:left w:val="single" w:sz="4" w:space="0" w:color="auto"/>
              <w:bottom w:val="single" w:sz="4" w:space="0" w:color="auto"/>
              <w:right w:val="single" w:sz="4" w:space="0" w:color="auto"/>
            </w:tcBorders>
          </w:tcPr>
          <w:p w:rsidR="00B37F9A" w:rsidRPr="00B37F9A" w:rsidRDefault="00B37F9A" w:rsidP="006D0ABE">
            <w:pPr>
              <w:jc w:val="both"/>
              <w:rPr>
                <w:rFonts w:ascii="Times New Roman" w:hAnsi="Times New Roman"/>
                <w:sz w:val="24"/>
              </w:rPr>
            </w:pPr>
            <w:r w:rsidRPr="00B37F9A">
              <w:rPr>
                <w:rFonts w:ascii="Times New Roman" w:hAnsi="Times New Roman"/>
                <w:sz w:val="24"/>
              </w:rPr>
              <w:t>1</w:t>
            </w:r>
          </w:p>
        </w:tc>
      </w:tr>
    </w:tbl>
    <w:p w:rsidR="00B37F9A" w:rsidRPr="00B37F9A" w:rsidRDefault="00B37F9A" w:rsidP="00B37F9A">
      <w:pPr>
        <w:ind w:left="360"/>
        <w:jc w:val="both"/>
        <w:rPr>
          <w:rFonts w:ascii="Times New Roman" w:hAnsi="Times New Roman"/>
          <w:bCs/>
          <w:i/>
          <w:sz w:val="24"/>
        </w:rPr>
      </w:pPr>
      <w:r w:rsidRPr="00B37F9A">
        <w:rPr>
          <w:rFonts w:ascii="Times New Roman" w:hAnsi="Times New Roman"/>
          <w:bCs/>
          <w:i/>
          <w:sz w:val="24"/>
        </w:rPr>
        <w:t xml:space="preserve">Pildyti tuomet, jei bus pateikta konfidenciali informacija. Tiekėjas negali nurodyti, kad konfidenciali yra pasiūlymo kaina arba, kad visas pasiūlymas yra konfidencialus. </w:t>
      </w:r>
    </w:p>
    <w:p w:rsidR="00B37F9A" w:rsidRPr="00B37F9A" w:rsidRDefault="00B37F9A" w:rsidP="00B37F9A">
      <w:pPr>
        <w:tabs>
          <w:tab w:val="left" w:pos="720"/>
        </w:tabs>
        <w:jc w:val="both"/>
        <w:rPr>
          <w:rFonts w:ascii="Times New Roman" w:hAnsi="Times New Roman"/>
          <w:sz w:val="24"/>
        </w:rPr>
      </w:pPr>
    </w:p>
    <w:p w:rsidR="00B37F9A" w:rsidRPr="00B37F9A" w:rsidRDefault="00B37F9A" w:rsidP="00B37F9A">
      <w:pPr>
        <w:tabs>
          <w:tab w:val="left" w:pos="720"/>
        </w:tabs>
        <w:jc w:val="both"/>
        <w:rPr>
          <w:rFonts w:ascii="Times New Roman" w:hAnsi="Times New Roman"/>
          <w:sz w:val="24"/>
        </w:rPr>
      </w:pPr>
      <w:r w:rsidRPr="00B37F9A">
        <w:rPr>
          <w:rFonts w:ascii="Times New Roman" w:hAnsi="Times New Roman"/>
          <w:sz w:val="24"/>
          <w:u w:val="single"/>
        </w:rPr>
        <w:t>Pasiūlymo galiojimo užtikrinimui pateikiame draudimo bendrovės „Lietuvos draudimas“ pasiūlymo</w:t>
      </w:r>
      <w:r w:rsidRPr="00B37F9A">
        <w:rPr>
          <w:rFonts w:ascii="Times New Roman" w:hAnsi="Times New Roman"/>
          <w:sz w:val="24"/>
        </w:rPr>
        <w:t xml:space="preserve"> </w:t>
      </w:r>
      <w:r w:rsidRPr="00B37F9A">
        <w:rPr>
          <w:rFonts w:ascii="Times New Roman" w:hAnsi="Times New Roman"/>
          <w:sz w:val="24"/>
          <w:u w:val="single"/>
        </w:rPr>
        <w:t>laidavimo draudimo raštą, 600EUR sumai.</w:t>
      </w:r>
    </w:p>
    <w:p w:rsidR="00B37F9A" w:rsidRPr="00B37F9A" w:rsidRDefault="00B37F9A" w:rsidP="00B37F9A">
      <w:pPr>
        <w:jc w:val="center"/>
        <w:rPr>
          <w:rFonts w:ascii="Times New Roman" w:hAnsi="Times New Roman"/>
          <w:sz w:val="24"/>
        </w:rPr>
      </w:pPr>
      <w:r w:rsidRPr="00B37F9A">
        <w:rPr>
          <w:rFonts w:ascii="Times New Roman" w:hAnsi="Times New Roman"/>
          <w:sz w:val="24"/>
        </w:rPr>
        <w:t>(Nurodyti užtikrinimo būdą, dydį, dokumentus)</w:t>
      </w:r>
    </w:p>
    <w:p w:rsidR="00B37F9A" w:rsidRPr="00B37F9A" w:rsidRDefault="00B37F9A" w:rsidP="00B37F9A">
      <w:pPr>
        <w:jc w:val="center"/>
        <w:rPr>
          <w:rFonts w:ascii="Times New Roman" w:hAnsi="Times New Roman"/>
          <w:sz w:val="24"/>
        </w:rPr>
      </w:pPr>
    </w:p>
    <w:p w:rsidR="00B37F9A" w:rsidRPr="00B37F9A" w:rsidRDefault="00B37F9A" w:rsidP="00B37F9A">
      <w:pPr>
        <w:jc w:val="center"/>
        <w:rPr>
          <w:rFonts w:ascii="Times New Roman" w:hAnsi="Times New Roman"/>
          <w:sz w:val="24"/>
        </w:rPr>
      </w:pPr>
      <w:r w:rsidRPr="00B37F9A">
        <w:rPr>
          <w:rFonts w:ascii="Times New Roman" w:hAnsi="Times New Roman"/>
          <w:sz w:val="24"/>
        </w:rPr>
        <w:t>Pasiūlymas galioja iki termino, nustatyto pirkimo dokumentuose.</w:t>
      </w:r>
    </w:p>
    <w:p w:rsidR="00B37F9A" w:rsidRPr="00B37F9A" w:rsidRDefault="00B37F9A" w:rsidP="00B37F9A">
      <w:pPr>
        <w:jc w:val="center"/>
        <w:rPr>
          <w:rFonts w:ascii="Times New Roman" w:hAnsi="Times New Roman"/>
          <w:sz w:val="24"/>
        </w:rPr>
      </w:pPr>
    </w:p>
    <w:p w:rsidR="00B37F9A" w:rsidRPr="00B37F9A" w:rsidRDefault="00B37F9A" w:rsidP="00B37F9A">
      <w:pPr>
        <w:jc w:val="center"/>
        <w:rPr>
          <w:rFonts w:ascii="Times New Roman" w:hAnsi="Times New Roman"/>
          <w:sz w:val="24"/>
          <w:u w:val="single"/>
        </w:rPr>
      </w:pPr>
      <w:r w:rsidRPr="00B37F9A">
        <w:rPr>
          <w:rFonts w:ascii="Times New Roman" w:hAnsi="Times New Roman"/>
          <w:sz w:val="24"/>
          <w:u w:val="single"/>
        </w:rPr>
        <w:t>Ramūnas Butkus</w:t>
      </w:r>
      <w:r w:rsidRPr="00B37F9A">
        <w:rPr>
          <w:rFonts w:ascii="Times New Roman" w:hAnsi="Times New Roman"/>
          <w:sz w:val="24"/>
          <w:u w:val="single"/>
        </w:rPr>
        <w:t xml:space="preserve">                            .</w:t>
      </w:r>
      <w:r w:rsidRPr="00B37F9A">
        <w:rPr>
          <w:rFonts w:ascii="Times New Roman" w:hAnsi="Times New Roman"/>
          <w:sz w:val="24"/>
        </w:rPr>
        <w:t xml:space="preserve"> </w:t>
      </w:r>
      <w:r w:rsidRPr="00B37F9A">
        <w:rPr>
          <w:rFonts w:ascii="Times New Roman" w:hAnsi="Times New Roman"/>
          <w:sz w:val="24"/>
          <w:u w:val="single"/>
        </w:rPr>
        <w:t xml:space="preserve">                           </w:t>
      </w:r>
    </w:p>
    <w:p w:rsidR="00B37F9A" w:rsidRPr="00B37F9A" w:rsidRDefault="00B37F9A" w:rsidP="00B37F9A">
      <w:pPr>
        <w:jc w:val="center"/>
        <w:rPr>
          <w:rFonts w:ascii="Times New Roman" w:hAnsi="Times New Roman"/>
          <w:sz w:val="24"/>
        </w:rPr>
      </w:pPr>
      <w:r w:rsidRPr="00B37F9A">
        <w:rPr>
          <w:rFonts w:ascii="Times New Roman" w:hAnsi="Times New Roman"/>
          <w:sz w:val="24"/>
        </w:rPr>
        <w:t>(Tiekėjo arba įgalioto asmens vardas, pavardė, parašas)</w:t>
      </w:r>
    </w:p>
    <w:sectPr w:rsidR="00B37F9A" w:rsidRPr="00B37F9A" w:rsidSect="00B37F9A">
      <w:pgSz w:w="11906" w:h="16838"/>
      <w:pgMar w:top="1276"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9A"/>
    <w:rsid w:val="00B37F9A"/>
    <w:rsid w:val="00CC4E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4344EBB-4E33-4320-ACDC-04804764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F9A"/>
    <w:pPr>
      <w:spacing w:after="0" w:line="240" w:lineRule="auto"/>
    </w:pPr>
    <w:rPr>
      <w:rFonts w:ascii="Tahoma" w:eastAsia="Times New Roman" w:hAnsi="Tahom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7F9A"/>
    <w:rPr>
      <w:color w:val="0000FF"/>
      <w:u w:val="single"/>
    </w:rPr>
  </w:style>
  <w:style w:type="paragraph" w:customStyle="1" w:styleId="Textbody">
    <w:name w:val="Text body"/>
    <w:basedOn w:val="Normal"/>
    <w:rsid w:val="00B37F9A"/>
    <w:pPr>
      <w:suppressAutoHyphens/>
      <w:spacing w:after="120" w:line="276" w:lineRule="auto"/>
      <w:textAlignment w:val="baseline"/>
    </w:pPr>
    <w:rPr>
      <w:rFonts w:ascii="Times New Roman" w:eastAsia="Calibri" w:hAnsi="Times New Roman"/>
      <w:kern w:val="1"/>
      <w:sz w:val="24"/>
      <w:szCs w:val="22"/>
      <w:lang w:eastAsia="ar-SA"/>
    </w:rPr>
  </w:style>
  <w:style w:type="character" w:customStyle="1" w:styleId="BodytextChar">
    <w:name w:val="Body text Char"/>
    <w:link w:val="Bodytext"/>
    <w:locked/>
    <w:rsid w:val="00B37F9A"/>
    <w:rPr>
      <w:rFonts w:ascii="TimesLT" w:hAnsi="TimesLT"/>
      <w:lang w:val="en-US"/>
    </w:rPr>
  </w:style>
  <w:style w:type="paragraph" w:customStyle="1" w:styleId="Bodytext">
    <w:name w:val="Body text"/>
    <w:link w:val="BodytextChar"/>
    <w:rsid w:val="00B37F9A"/>
    <w:pPr>
      <w:snapToGrid w:val="0"/>
      <w:spacing w:after="0" w:line="240" w:lineRule="auto"/>
      <w:ind w:firstLine="312"/>
      <w:jc w:val="both"/>
    </w:pPr>
    <w:rPr>
      <w:rFonts w:ascii="TimesLT" w:hAnsi="TimesLT"/>
      <w:lang w:val="en-US"/>
    </w:rPr>
  </w:style>
  <w:style w:type="paragraph" w:styleId="Header">
    <w:name w:val="header"/>
    <w:aliases w:val="Diagrama Diagrama"/>
    <w:basedOn w:val="Normal"/>
    <w:link w:val="HeaderChar"/>
    <w:rsid w:val="00B37F9A"/>
    <w:pPr>
      <w:tabs>
        <w:tab w:val="center" w:pos="4153"/>
        <w:tab w:val="right" w:pos="8306"/>
      </w:tabs>
    </w:pPr>
  </w:style>
  <w:style w:type="character" w:customStyle="1" w:styleId="HeaderChar">
    <w:name w:val="Header Char"/>
    <w:aliases w:val="Diagrama Diagrama Char"/>
    <w:basedOn w:val="DefaultParagraphFont"/>
    <w:link w:val="Header"/>
    <w:rsid w:val="00B37F9A"/>
    <w:rPr>
      <w:rFonts w:ascii="Tahoma" w:eastAsia="Times New Roman" w:hAnsi="Tahoma" w:cs="Times New Roman"/>
      <w:sz w:val="20"/>
      <w:szCs w:val="24"/>
    </w:rPr>
  </w:style>
  <w:style w:type="paragraph" w:styleId="Footer">
    <w:name w:val="footer"/>
    <w:basedOn w:val="Normal"/>
    <w:link w:val="FooterChar"/>
    <w:rsid w:val="00B37F9A"/>
    <w:pPr>
      <w:tabs>
        <w:tab w:val="center" w:pos="4153"/>
        <w:tab w:val="right" w:pos="8306"/>
      </w:tabs>
      <w:jc w:val="right"/>
    </w:pPr>
  </w:style>
  <w:style w:type="character" w:customStyle="1" w:styleId="FooterChar">
    <w:name w:val="Footer Char"/>
    <w:basedOn w:val="DefaultParagraphFont"/>
    <w:link w:val="Footer"/>
    <w:rsid w:val="00B37F9A"/>
    <w:rPr>
      <w:rFonts w:ascii="Tahoma" w:eastAsia="Times New Roman" w:hAnsi="Tahom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irkimai.eviesiejipirkim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munas.butkus@mex.lt"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3001</Words>
  <Characters>1712</Characters>
  <Application>Microsoft Office Word</Application>
  <DocSecurity>0</DocSecurity>
  <Lines>14</Lines>
  <Paragraphs>9</Paragraphs>
  <ScaleCrop>false</ScaleCrop>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Ramūnas Butkus</dc:creator>
  <cp:keywords/>
  <dc:description/>
  <cp:lastModifiedBy>Ramūnas Butkus</cp:lastModifiedBy>
  <cp:revision>1</cp:revision>
  <dcterms:created xsi:type="dcterms:W3CDTF">2018-01-29T14:42:00Z</dcterms:created>
  <dcterms:modified xsi:type="dcterms:W3CDTF">2018-01-29T14:49:00Z</dcterms:modified>
</cp:coreProperties>
</file>